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B8B2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Załącznik nr 8</w:t>
      </w:r>
    </w:p>
    <w:p w14:paraId="34C22F73" w14:textId="6888C990" w:rsidR="00EC2941" w:rsidRDefault="00EC2941" w:rsidP="00EC29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UMOWA NR TE </w:t>
      </w:r>
      <w:r w:rsidR="00F96B87">
        <w:rPr>
          <w:rFonts w:cstheme="minorHAnsi"/>
          <w:b/>
          <w:bCs/>
          <w:sz w:val="24"/>
          <w:szCs w:val="24"/>
        </w:rPr>
        <w:t>/</w:t>
      </w:r>
      <w:r w:rsidR="005E2588">
        <w:rPr>
          <w:rFonts w:cstheme="minorHAnsi"/>
          <w:b/>
          <w:bCs/>
          <w:sz w:val="24"/>
          <w:szCs w:val="24"/>
        </w:rPr>
        <w:t>……….</w:t>
      </w:r>
      <w:r>
        <w:rPr>
          <w:rFonts w:cstheme="minorHAnsi"/>
          <w:b/>
          <w:bCs/>
          <w:sz w:val="24"/>
          <w:szCs w:val="24"/>
        </w:rPr>
        <w:t>/202</w:t>
      </w:r>
      <w:r w:rsidR="00364955">
        <w:rPr>
          <w:rFonts w:cstheme="minorHAnsi"/>
          <w:b/>
          <w:bCs/>
          <w:sz w:val="24"/>
          <w:szCs w:val="24"/>
        </w:rPr>
        <w:t>2</w:t>
      </w:r>
    </w:p>
    <w:p w14:paraId="18A31DC1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4B939D3" w14:textId="5B90B7C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zawarta w dniu …………………………</w:t>
      </w:r>
      <w:r w:rsidR="002D189B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. w Głogowie  pomi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dzy:</w:t>
      </w:r>
    </w:p>
    <w:p w14:paraId="10EC1CC9" w14:textId="25BC1902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Przedsiębiorstwo Wodociągów i Kanalizacji w Głogowie Spółka z ograniczoną odpowiedzialnością  </w:t>
      </w:r>
      <w:r>
        <w:rPr>
          <w:rFonts w:cstheme="minorHAnsi"/>
          <w:sz w:val="24"/>
          <w:szCs w:val="24"/>
        </w:rPr>
        <w:t>ul. Łąkowa 52, 67 – 200 Głogów,  zarejestrowanym w S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dzie Rejonowym dla Wrocławia -Fabrycznej , XI Wydział Gospodarczy Krajowego Rejestru S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dowego pod numerem KRS 0000035284, NIP 693-00-09-317, REGON 004043874, wysoko</w:t>
      </w:r>
      <w:r>
        <w:rPr>
          <w:rFonts w:eastAsia="TimesNewRoman" w:cstheme="minorHAnsi"/>
          <w:sz w:val="24"/>
          <w:szCs w:val="24"/>
        </w:rPr>
        <w:t xml:space="preserve">ść </w:t>
      </w:r>
      <w:r>
        <w:rPr>
          <w:rFonts w:cstheme="minorHAnsi"/>
          <w:sz w:val="24"/>
          <w:szCs w:val="24"/>
        </w:rPr>
        <w:t>kapitału zakładowego  92 057 900,00 zł –  zwanym dalej "Zamawiaj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cym", które</w:t>
      </w:r>
      <w:r w:rsidR="0034586E">
        <w:rPr>
          <w:rFonts w:cstheme="minorHAnsi"/>
          <w:sz w:val="24"/>
          <w:szCs w:val="24"/>
        </w:rPr>
        <w:t>go</w:t>
      </w:r>
      <w:r>
        <w:rPr>
          <w:rFonts w:cstheme="minorHAnsi"/>
          <w:sz w:val="24"/>
          <w:szCs w:val="24"/>
        </w:rPr>
        <w:t xml:space="preserve"> reprezentuje:</w:t>
      </w:r>
    </w:p>
    <w:p w14:paraId="4D190949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860D2F" w14:textId="77777777" w:rsidR="00EC2941" w:rsidRDefault="00EC2941" w:rsidP="00EC29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Wojciech Stanicki - Członek Zarządu, Dyrektor ds. Technicznych</w:t>
      </w:r>
    </w:p>
    <w:p w14:paraId="35B4B1D8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8B64B1" w14:textId="7F3DBFCE" w:rsidR="0034586E" w:rsidRDefault="00EC2941" w:rsidP="00EC29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Małgorzata Hawro - Członek Zarządu, Dyrektor ds. Finansowych</w:t>
      </w:r>
    </w:p>
    <w:p w14:paraId="7A00FDB0" w14:textId="77777777" w:rsidR="00B3794C" w:rsidRPr="00B3794C" w:rsidRDefault="00B3794C" w:rsidP="00B3794C">
      <w:pPr>
        <w:pStyle w:val="Akapitzlist"/>
        <w:rPr>
          <w:rFonts w:cstheme="minorHAnsi"/>
          <w:sz w:val="24"/>
          <w:szCs w:val="24"/>
        </w:rPr>
      </w:pPr>
    </w:p>
    <w:p w14:paraId="7EF43778" w14:textId="0D0AD85A" w:rsidR="00B3794C" w:rsidRPr="00B3794C" w:rsidRDefault="00B3794C" w:rsidP="00B379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11DEDA5" w14:textId="3261E470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zwanym dalej „Wykonawc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”, któr</w:t>
      </w:r>
      <w:r w:rsidR="0034586E">
        <w:rPr>
          <w:rFonts w:cstheme="minorHAnsi"/>
          <w:sz w:val="24"/>
          <w:szCs w:val="24"/>
        </w:rPr>
        <w:t>ego</w:t>
      </w:r>
      <w:r>
        <w:rPr>
          <w:rFonts w:cstheme="minorHAnsi"/>
          <w:sz w:val="24"/>
          <w:szCs w:val="24"/>
        </w:rPr>
        <w:t xml:space="preserve"> reprezentują:</w:t>
      </w:r>
    </w:p>
    <w:p w14:paraId="14328D63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66DC83" w14:textId="77777777" w:rsidR="00EC2941" w:rsidRDefault="00EC2941" w:rsidP="00EC2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</w:t>
      </w:r>
    </w:p>
    <w:p w14:paraId="6F268DB7" w14:textId="77777777" w:rsidR="00EC2941" w:rsidRDefault="00EC2941" w:rsidP="00EC294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1796B3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2.    .........................................................................................................</w:t>
      </w:r>
    </w:p>
    <w:p w14:paraId="64FD162F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48FC03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została zawarta umowa o nast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puj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cej tre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ci:</w:t>
      </w:r>
    </w:p>
    <w:p w14:paraId="76F8F15A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5009F9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§ 1</w:t>
      </w:r>
    </w:p>
    <w:p w14:paraId="649B6E18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DB8A5A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1.W wyniku post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powania o udzielenie zamówienia publicznego prowadzonego zgodnie z Regulaminem udzielania zamówień publicznych przez </w:t>
      </w:r>
      <w:proofErr w:type="spellStart"/>
      <w:r>
        <w:rPr>
          <w:rFonts w:cstheme="minorHAnsi"/>
          <w:sz w:val="24"/>
          <w:szCs w:val="24"/>
        </w:rPr>
        <w:t>PWiK</w:t>
      </w:r>
      <w:proofErr w:type="spellEnd"/>
      <w:r>
        <w:rPr>
          <w:rFonts w:cstheme="minorHAnsi"/>
          <w:sz w:val="24"/>
          <w:szCs w:val="24"/>
        </w:rPr>
        <w:t xml:space="preserve"> w Głogowie Sp. z o.o.  zako</w:t>
      </w:r>
      <w:r>
        <w:rPr>
          <w:rFonts w:eastAsia="TimesNewRoman" w:cstheme="minorHAnsi"/>
          <w:sz w:val="24"/>
          <w:szCs w:val="24"/>
        </w:rPr>
        <w:t>ń</w:t>
      </w:r>
      <w:r>
        <w:rPr>
          <w:rFonts w:cstheme="minorHAnsi"/>
          <w:sz w:val="24"/>
          <w:szCs w:val="24"/>
        </w:rPr>
        <w:t>czonego wyborem zło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onej przez Wykonawc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oferty, Wykonawca zobowi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zuje si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do wykonania przedmiotu umowy, tj.:</w:t>
      </w:r>
    </w:p>
    <w:p w14:paraId="36576D4C" w14:textId="1D3E7090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Dostawa energii elektrycznej w rozumieniu ustawy z dnia 10 kwietnia 1997r Prawo Energetyczne (Dz.U. z 2019 r. poz. 755 ) oraz zgodnie z wydanymi do tej ustawy przepisami wykonawczymi w szczególności ze standardami jakości obsługi odbiorców określonymi w Rozporządzeniu Ministra Gospodarki z 06.03.2019 w sprawie szczegółowych zasad kształtowania i kalkulacji taryf oraz rozliczeń w obrocie energią (Dz.U. z 2019 r. poz.503</w:t>
      </w:r>
      <w:r w:rsidR="00B3794C">
        <w:rPr>
          <w:rFonts w:cstheme="minorHAnsi"/>
          <w:b/>
          <w:bCs/>
          <w:sz w:val="24"/>
          <w:szCs w:val="24"/>
        </w:rPr>
        <w:t xml:space="preserve"> wraz z późniejszymi zmianami</w:t>
      </w:r>
      <w:r>
        <w:rPr>
          <w:rFonts w:cstheme="minorHAnsi"/>
          <w:b/>
          <w:bCs/>
          <w:sz w:val="24"/>
          <w:szCs w:val="24"/>
        </w:rPr>
        <w:t>).   Planowana ilo</w:t>
      </w:r>
      <w:r>
        <w:rPr>
          <w:rFonts w:eastAsia="TimesNewRoman" w:cstheme="minorHAnsi"/>
          <w:b/>
          <w:sz w:val="24"/>
          <w:szCs w:val="24"/>
        </w:rPr>
        <w:t>ś</w:t>
      </w:r>
      <w:r>
        <w:rPr>
          <w:rFonts w:cstheme="minorHAnsi"/>
          <w:b/>
          <w:bCs/>
          <w:sz w:val="24"/>
          <w:szCs w:val="24"/>
        </w:rPr>
        <w:t xml:space="preserve">ć energii elektrycznej – </w:t>
      </w:r>
      <w:r w:rsidR="00B3794C">
        <w:rPr>
          <w:rFonts w:cstheme="minorHAnsi"/>
          <w:b/>
          <w:bCs/>
          <w:sz w:val="24"/>
          <w:szCs w:val="24"/>
        </w:rPr>
        <w:t>3 000</w:t>
      </w:r>
      <w:r>
        <w:rPr>
          <w:rFonts w:cstheme="minorHAnsi"/>
          <w:b/>
          <w:bCs/>
          <w:sz w:val="24"/>
          <w:szCs w:val="24"/>
        </w:rPr>
        <w:t xml:space="preserve"> MWh.</w:t>
      </w:r>
    </w:p>
    <w:p w14:paraId="5308C4D7" w14:textId="77777777" w:rsidR="00EC2941" w:rsidRDefault="00EC2941" w:rsidP="00EC2941">
      <w:pPr>
        <w:pStyle w:val="Akapitzlist"/>
        <w:numPr>
          <w:ilvl w:val="0"/>
          <w:numId w:val="2"/>
        </w:numPr>
        <w:spacing w:after="200" w:line="276" w:lineRule="auto"/>
        <w:ind w:left="284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Strony wszelkie dane osobowe pozyskane od siebie w związku z umową przetwarzały będą wyłącznie na potrzeby realizacji umowy oraz chroniły je będą przed dostępem osób nieupoważnionych, zgodnie z obowiązującymi przepisami o ochronie danych osobowych - z dniem 25 maja 2018 r.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86AEF52" w14:textId="77777777" w:rsidR="002D189B" w:rsidRDefault="00EC2941" w:rsidP="002D189B">
      <w:pPr>
        <w:pStyle w:val="Akapitzlist"/>
        <w:numPr>
          <w:ilvl w:val="0"/>
          <w:numId w:val="2"/>
        </w:numPr>
        <w:spacing w:after="200" w:line="276" w:lineRule="auto"/>
        <w:ind w:left="284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Wykonawca, jak również osoby realizujące przedmiot umowy zobowiązują się do zachowania tajemnicy informacji dotyczących obiektów oraz informacji związanych z działalnością Zamawiającego.</w:t>
      </w:r>
    </w:p>
    <w:p w14:paraId="7A9EA431" w14:textId="27F7F03D" w:rsidR="00EC2941" w:rsidRPr="002D189B" w:rsidRDefault="00EC2941" w:rsidP="002D189B">
      <w:pPr>
        <w:spacing w:after="200" w:line="276" w:lineRule="auto"/>
        <w:ind w:left="-76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2D189B">
        <w:rPr>
          <w:rFonts w:cstheme="minorHAnsi"/>
          <w:b/>
          <w:sz w:val="24"/>
          <w:szCs w:val="24"/>
        </w:rPr>
        <w:lastRenderedPageBreak/>
        <w:t xml:space="preserve">                                                                                   § 2</w:t>
      </w:r>
    </w:p>
    <w:p w14:paraId="330DF3DF" w14:textId="29D16BA3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Przedmiotem Umowy jest okre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lenie praw i 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zków stron, zwi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zanych z </w:t>
      </w:r>
      <w:r>
        <w:rPr>
          <w:rFonts w:cstheme="minorHAnsi"/>
          <w:bCs/>
          <w:sz w:val="24"/>
          <w:szCs w:val="24"/>
        </w:rPr>
        <w:t>dostaw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bCs/>
          <w:sz w:val="24"/>
          <w:szCs w:val="24"/>
        </w:rPr>
        <w:t>energii elektrycznej dla obiektów 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bCs/>
          <w:sz w:val="24"/>
          <w:szCs w:val="24"/>
        </w:rPr>
        <w:t>cego wymienionych w Zał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bCs/>
          <w:sz w:val="24"/>
          <w:szCs w:val="24"/>
        </w:rPr>
        <w:t>czniku nr 1 do umowy w okresie od 01.</w:t>
      </w:r>
      <w:r w:rsidR="00B3794C">
        <w:rPr>
          <w:rFonts w:cstheme="minorHAnsi"/>
          <w:bCs/>
          <w:sz w:val="24"/>
          <w:szCs w:val="24"/>
        </w:rPr>
        <w:t>12</w:t>
      </w:r>
      <w:r>
        <w:rPr>
          <w:rFonts w:cstheme="minorHAnsi"/>
          <w:bCs/>
          <w:sz w:val="24"/>
          <w:szCs w:val="24"/>
        </w:rPr>
        <w:t>.202</w:t>
      </w:r>
      <w:r w:rsidR="00B3794C">
        <w:rPr>
          <w:rFonts w:cstheme="minorHAnsi"/>
          <w:bCs/>
          <w:sz w:val="24"/>
          <w:szCs w:val="24"/>
        </w:rPr>
        <w:t>2</w:t>
      </w:r>
      <w:r>
        <w:rPr>
          <w:rFonts w:cstheme="minorHAnsi"/>
          <w:bCs/>
          <w:sz w:val="24"/>
          <w:szCs w:val="24"/>
        </w:rPr>
        <w:t xml:space="preserve"> r. do 30.11.202</w:t>
      </w:r>
      <w:r w:rsidR="00B3794C">
        <w:rPr>
          <w:rFonts w:cstheme="minorHAnsi"/>
          <w:bCs/>
          <w:sz w:val="24"/>
          <w:szCs w:val="24"/>
        </w:rPr>
        <w:t>3</w:t>
      </w:r>
      <w:r>
        <w:rPr>
          <w:rFonts w:cstheme="minorHAnsi"/>
          <w:bCs/>
          <w:sz w:val="24"/>
          <w:szCs w:val="24"/>
        </w:rPr>
        <w:t xml:space="preserve"> r.</w:t>
      </w:r>
      <w:r>
        <w:rPr>
          <w:rFonts w:cstheme="minorHAnsi"/>
          <w:sz w:val="24"/>
          <w:szCs w:val="24"/>
        </w:rPr>
        <w:t>, na zasadach okre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lonych w ustawie Prawo Energetyczne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 dnia 10 kwietnia 1997 r. (Dz. U. z 2019 r. poz. 755 ) oraz w wydanych na jej podstawie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aktach wykonawczych. Umowa nie obejmuje spraw zwi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zanych z dystrybucj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energii elektrycznej,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przył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czeniem i opomiarowaniem energii.</w:t>
      </w:r>
    </w:p>
    <w:p w14:paraId="39518675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eli nic innego nie wynika z postanowie</w:t>
      </w:r>
      <w:r>
        <w:rPr>
          <w:rFonts w:eastAsia="TimesNewRoman" w:cstheme="minorHAnsi"/>
          <w:sz w:val="24"/>
          <w:szCs w:val="24"/>
        </w:rPr>
        <w:t xml:space="preserve">ń </w:t>
      </w:r>
      <w:r>
        <w:rPr>
          <w:rFonts w:cstheme="minorHAnsi"/>
          <w:sz w:val="24"/>
          <w:szCs w:val="24"/>
        </w:rPr>
        <w:t>Umowy u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yte w niej poj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cia oznaczaj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:</w:t>
      </w:r>
    </w:p>
    <w:p w14:paraId="07A0052F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Operator systemu dystrybucyjnego (OSD) - przedsi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biorstwo energetyczne zajmuj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ce si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dystrybucj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energii elektrycznej;</w:t>
      </w:r>
    </w:p>
    <w:p w14:paraId="20F384EA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Umowa dystrybucyjna – umowa zawarta pomi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dzy Wykonawc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a OSD okre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laj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ca ich wzajemne prawa i 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zki zwi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zane za 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wiadczeniem usługi dystrybucyjnej w celu realizacji niniejszej Umowy;</w:t>
      </w:r>
    </w:p>
    <w:p w14:paraId="393EB842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c) Umowa o 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wiadczenie usług dystrybucji – umowa zawarta pomi</w:t>
      </w:r>
      <w:r>
        <w:rPr>
          <w:rFonts w:eastAsia="TimesNewRoman" w:cstheme="minorHAnsi"/>
          <w:color w:val="000000"/>
          <w:sz w:val="24"/>
          <w:szCs w:val="24"/>
        </w:rPr>
        <w:t>ę</w:t>
      </w:r>
      <w:r>
        <w:rPr>
          <w:rFonts w:cstheme="minorHAnsi"/>
          <w:color w:val="000000"/>
          <w:sz w:val="24"/>
          <w:szCs w:val="24"/>
        </w:rPr>
        <w:t>dzy 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cym a OSD okre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laj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ca prawa i obowi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zki zwi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 xml:space="preserve">zane ze 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wiadczeniem przez OSD usługi dystrybucji energii elektrycznej;</w:t>
      </w:r>
    </w:p>
    <w:p w14:paraId="362F9F1C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d) faktura rozliczeniowa – faktura, w której nale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no</w:t>
      </w:r>
      <w:r>
        <w:rPr>
          <w:rFonts w:eastAsia="TimesNewRoman" w:cstheme="minorHAnsi"/>
          <w:color w:val="000000"/>
          <w:sz w:val="24"/>
          <w:szCs w:val="24"/>
        </w:rPr>
        <w:t xml:space="preserve">ść </w:t>
      </w:r>
      <w:r>
        <w:rPr>
          <w:rFonts w:cstheme="minorHAnsi"/>
          <w:color w:val="000000"/>
          <w:sz w:val="24"/>
          <w:szCs w:val="24"/>
        </w:rPr>
        <w:t>dla Wykonawcy okre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lana jest na podstawie odczytów układów pomiarowych;</w:t>
      </w:r>
    </w:p>
    <w:p w14:paraId="5BF7B48F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e) okres rozliczeniowy – okres pomi</w:t>
      </w:r>
      <w:r>
        <w:rPr>
          <w:rFonts w:eastAsia="TimesNewRoman" w:cstheme="minorHAnsi"/>
          <w:color w:val="000000"/>
          <w:sz w:val="24"/>
          <w:szCs w:val="24"/>
        </w:rPr>
        <w:t>ę</w:t>
      </w:r>
      <w:r>
        <w:rPr>
          <w:rFonts w:cstheme="minorHAnsi"/>
          <w:color w:val="000000"/>
          <w:sz w:val="24"/>
          <w:szCs w:val="24"/>
        </w:rPr>
        <w:t>dzy dwoma kolejnymi rozliczeniowymi odczytami urz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dze</w:t>
      </w:r>
      <w:r>
        <w:rPr>
          <w:rFonts w:eastAsia="TimesNewRoman" w:cstheme="minorHAnsi"/>
          <w:color w:val="000000"/>
          <w:sz w:val="24"/>
          <w:szCs w:val="24"/>
        </w:rPr>
        <w:t xml:space="preserve">ń </w:t>
      </w:r>
      <w:r>
        <w:rPr>
          <w:rFonts w:cstheme="minorHAnsi"/>
          <w:color w:val="000000"/>
          <w:sz w:val="24"/>
          <w:szCs w:val="24"/>
        </w:rPr>
        <w:t>do pomiaru mocy i energii elektrycznej;</w:t>
      </w:r>
    </w:p>
    <w:p w14:paraId="48D6C56A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f) Ustawa – ustawa z dnia 10 kwietnia 1997 Prawo energetyczne (Dz. U. z 2019 r. poz. 755 )</w:t>
      </w:r>
    </w:p>
    <w:p w14:paraId="726049D3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2FD0714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1. Wykonawca zobowi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zuje si</w:t>
      </w:r>
      <w:r>
        <w:rPr>
          <w:rFonts w:eastAsia="TimesNewRoman" w:cstheme="minorHAnsi"/>
          <w:color w:val="000000"/>
          <w:sz w:val="24"/>
          <w:szCs w:val="24"/>
        </w:rPr>
        <w:t xml:space="preserve">ę </w:t>
      </w:r>
      <w:r>
        <w:rPr>
          <w:rFonts w:cstheme="minorHAnsi"/>
          <w:color w:val="000000"/>
          <w:sz w:val="24"/>
          <w:szCs w:val="24"/>
        </w:rPr>
        <w:t>do sprzeda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y, a 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cy zobowi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zuje si</w:t>
      </w:r>
      <w:r>
        <w:rPr>
          <w:rFonts w:eastAsia="TimesNewRoman" w:cstheme="minorHAnsi"/>
          <w:color w:val="000000"/>
          <w:sz w:val="24"/>
          <w:szCs w:val="24"/>
        </w:rPr>
        <w:t xml:space="preserve">ę </w:t>
      </w:r>
      <w:r>
        <w:rPr>
          <w:rFonts w:cstheme="minorHAnsi"/>
          <w:color w:val="000000"/>
          <w:sz w:val="24"/>
          <w:szCs w:val="24"/>
        </w:rPr>
        <w:t>do kupna energii elektrycznej dla obiektów okre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lonych w Zał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czniku nr 1 do umowy. 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cy o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 xml:space="preserve">wiadcza, 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e posiada tytuły prawne do obiektów okre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lonych w Zał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czniku nr 1 do umowy.</w:t>
      </w:r>
    </w:p>
    <w:p w14:paraId="70058BF7" w14:textId="70FEF98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 Ł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czn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ilo</w:t>
      </w:r>
      <w:r>
        <w:rPr>
          <w:rFonts w:eastAsia="TimesNewRoman" w:cstheme="minorHAnsi"/>
          <w:color w:val="000000"/>
          <w:sz w:val="24"/>
          <w:szCs w:val="24"/>
        </w:rPr>
        <w:t xml:space="preserve">ść </w:t>
      </w:r>
      <w:r>
        <w:rPr>
          <w:rFonts w:cstheme="minorHAnsi"/>
          <w:color w:val="000000"/>
          <w:sz w:val="24"/>
          <w:szCs w:val="24"/>
        </w:rPr>
        <w:t>energii elektrycznej, która b</w:t>
      </w:r>
      <w:r>
        <w:rPr>
          <w:rFonts w:eastAsia="TimesNewRoman" w:cstheme="minorHAnsi"/>
          <w:color w:val="000000"/>
          <w:sz w:val="24"/>
          <w:szCs w:val="24"/>
        </w:rPr>
        <w:t>ę</w:t>
      </w:r>
      <w:r>
        <w:rPr>
          <w:rFonts w:cstheme="minorHAnsi"/>
          <w:color w:val="000000"/>
          <w:sz w:val="24"/>
          <w:szCs w:val="24"/>
        </w:rPr>
        <w:t>dzie dostarczona w okresie obowi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zywania umowy do obiektów okre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lonych w Zał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czniku nr 1 do umowy szacuje si</w:t>
      </w:r>
      <w:r>
        <w:rPr>
          <w:rFonts w:eastAsia="TimesNewRoman" w:cstheme="minorHAnsi"/>
          <w:color w:val="000000"/>
          <w:sz w:val="24"/>
          <w:szCs w:val="24"/>
        </w:rPr>
        <w:t xml:space="preserve">ę </w:t>
      </w:r>
      <w:r>
        <w:rPr>
          <w:rFonts w:cstheme="minorHAnsi"/>
          <w:color w:val="000000"/>
          <w:sz w:val="24"/>
          <w:szCs w:val="24"/>
        </w:rPr>
        <w:t>w wysoko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 xml:space="preserve">ci: </w:t>
      </w:r>
      <w:r w:rsidR="00B3794C">
        <w:rPr>
          <w:rFonts w:cstheme="minorHAnsi"/>
          <w:b/>
          <w:bCs/>
          <w:color w:val="000000"/>
          <w:sz w:val="24"/>
          <w:szCs w:val="24"/>
        </w:rPr>
        <w:t>3 000</w:t>
      </w:r>
      <w:r>
        <w:rPr>
          <w:rFonts w:cstheme="minorHAnsi"/>
          <w:b/>
          <w:bCs/>
          <w:color w:val="000000"/>
          <w:sz w:val="24"/>
          <w:szCs w:val="24"/>
        </w:rPr>
        <w:t xml:space="preserve"> MWh</w:t>
      </w:r>
      <w:r>
        <w:rPr>
          <w:rFonts w:cstheme="minorHAnsi"/>
          <w:color w:val="000000"/>
          <w:sz w:val="24"/>
          <w:szCs w:val="24"/>
        </w:rPr>
        <w:t>.</w:t>
      </w:r>
    </w:p>
    <w:p w14:paraId="1FD76CC2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3. 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cy zastrzega, i</w:t>
      </w:r>
      <w:r>
        <w:rPr>
          <w:rFonts w:eastAsia="TimesNewRoman" w:cstheme="minorHAnsi"/>
          <w:color w:val="000000"/>
          <w:sz w:val="24"/>
          <w:szCs w:val="24"/>
        </w:rPr>
        <w:t xml:space="preserve">ż </w:t>
      </w:r>
      <w:r>
        <w:rPr>
          <w:rFonts w:cstheme="minorHAnsi"/>
          <w:color w:val="000000"/>
          <w:sz w:val="24"/>
          <w:szCs w:val="24"/>
        </w:rPr>
        <w:t>mo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e nie wykorzysta</w:t>
      </w:r>
      <w:r>
        <w:rPr>
          <w:rFonts w:eastAsia="TimesNewRoman" w:cstheme="minorHAnsi"/>
          <w:color w:val="000000"/>
          <w:sz w:val="24"/>
          <w:szCs w:val="24"/>
        </w:rPr>
        <w:t xml:space="preserve">ć </w:t>
      </w:r>
      <w:r>
        <w:rPr>
          <w:rFonts w:cstheme="minorHAnsi"/>
          <w:color w:val="000000"/>
          <w:sz w:val="24"/>
          <w:szCs w:val="24"/>
        </w:rPr>
        <w:t>w cało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ci zakontraktowanej ilo</w:t>
      </w:r>
      <w:r>
        <w:rPr>
          <w:rFonts w:eastAsia="TimesNewRoman" w:cstheme="minorHAnsi"/>
          <w:color w:val="000000"/>
          <w:sz w:val="24"/>
          <w:szCs w:val="24"/>
        </w:rPr>
        <w:t xml:space="preserve">ść </w:t>
      </w:r>
      <w:r>
        <w:rPr>
          <w:rFonts w:cstheme="minorHAnsi"/>
          <w:color w:val="000000"/>
          <w:sz w:val="24"/>
          <w:szCs w:val="24"/>
        </w:rPr>
        <w:t>energii elektrycznej w okresie obowi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zywania umowy.</w:t>
      </w:r>
    </w:p>
    <w:p w14:paraId="267402DA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4. Przewidywane zu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ycie energii z pkt. 2 nie stanowi dla 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cego zobowi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zania do  zakupu energii w podanej ilo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ci. Ilo</w:t>
      </w:r>
      <w:r>
        <w:rPr>
          <w:rFonts w:eastAsia="TimesNewRoman" w:cstheme="minorHAnsi"/>
          <w:color w:val="000000"/>
          <w:sz w:val="24"/>
          <w:szCs w:val="24"/>
        </w:rPr>
        <w:t xml:space="preserve">ść </w:t>
      </w:r>
      <w:r>
        <w:rPr>
          <w:rFonts w:cstheme="minorHAnsi"/>
          <w:color w:val="000000"/>
          <w:sz w:val="24"/>
          <w:szCs w:val="24"/>
        </w:rPr>
        <w:t>pobranej energii elektrycznej do zapłaty zostanie ustalona w oparciu o odczyty układów pomiarowo-rozliczeniowych,</w:t>
      </w:r>
    </w:p>
    <w:p w14:paraId="4B9E3DC3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5. Moc umowna, grupa taryfowa i warunki ich zmian oraz miejsce dostarczenia energii elektrycznej dla punktów poboru wymienionych w Zał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czniku nr 1 do umowy okre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lane s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ka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 xml:space="preserve">dorazowo w Umowie o 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wiadczenie usług dystrybucji zawartej pomi</w:t>
      </w:r>
      <w:r>
        <w:rPr>
          <w:rFonts w:eastAsia="TimesNewRoman" w:cstheme="minorHAnsi"/>
          <w:color w:val="000000"/>
          <w:sz w:val="24"/>
          <w:szCs w:val="24"/>
        </w:rPr>
        <w:t>ę</w:t>
      </w:r>
      <w:r>
        <w:rPr>
          <w:rFonts w:cstheme="minorHAnsi"/>
          <w:color w:val="000000"/>
          <w:sz w:val="24"/>
          <w:szCs w:val="24"/>
        </w:rPr>
        <w:t>dzy 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cym a OSD.</w:t>
      </w:r>
    </w:p>
    <w:p w14:paraId="10B43025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6. Wykonawca zobowi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zuje si</w:t>
      </w:r>
      <w:r>
        <w:rPr>
          <w:rFonts w:eastAsia="TimesNewRoman" w:cstheme="minorHAnsi"/>
          <w:color w:val="000000"/>
          <w:sz w:val="24"/>
          <w:szCs w:val="24"/>
        </w:rPr>
        <w:t xml:space="preserve">ę </w:t>
      </w:r>
      <w:r>
        <w:rPr>
          <w:rFonts w:cstheme="minorHAnsi"/>
          <w:color w:val="000000"/>
          <w:sz w:val="24"/>
          <w:szCs w:val="24"/>
        </w:rPr>
        <w:t>równie</w:t>
      </w:r>
      <w:r>
        <w:rPr>
          <w:rFonts w:eastAsia="TimesNewRoman" w:cstheme="minorHAnsi"/>
          <w:color w:val="000000"/>
          <w:sz w:val="24"/>
          <w:szCs w:val="24"/>
        </w:rPr>
        <w:t xml:space="preserve">ż </w:t>
      </w:r>
      <w:r>
        <w:rPr>
          <w:rFonts w:cstheme="minorHAnsi"/>
          <w:color w:val="000000"/>
          <w:sz w:val="24"/>
          <w:szCs w:val="24"/>
        </w:rPr>
        <w:t>do pełnienia funkcji podmiotu odpowiedzialnego za bilansowanie handlowe dla energii elektrycznej sprzedanej w ramach tej Umowy.</w:t>
      </w:r>
    </w:p>
    <w:p w14:paraId="6BA7A7CC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7. Koszty wynikaj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ce z dokonania bilansowania uwzgl</w:t>
      </w:r>
      <w:r>
        <w:rPr>
          <w:rFonts w:eastAsia="TimesNewRoman" w:cstheme="minorHAnsi"/>
          <w:color w:val="000000"/>
          <w:sz w:val="24"/>
          <w:szCs w:val="24"/>
        </w:rPr>
        <w:t>ę</w:t>
      </w:r>
      <w:r>
        <w:rPr>
          <w:rFonts w:cstheme="minorHAnsi"/>
          <w:color w:val="000000"/>
          <w:sz w:val="24"/>
          <w:szCs w:val="24"/>
        </w:rPr>
        <w:t>dnione s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w cenie energii elektrycznej okre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lonej w §5 ust. 2.</w:t>
      </w:r>
    </w:p>
    <w:p w14:paraId="19DD2B55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8. Energia elektryczna kupowana na podstawie niniejszej umowy zu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ywana b</w:t>
      </w:r>
      <w:r>
        <w:rPr>
          <w:rFonts w:eastAsia="TimesNewRoman" w:cstheme="minorHAnsi"/>
          <w:color w:val="000000"/>
          <w:sz w:val="24"/>
          <w:szCs w:val="24"/>
        </w:rPr>
        <w:t>ę</w:t>
      </w:r>
      <w:r>
        <w:rPr>
          <w:rFonts w:cstheme="minorHAnsi"/>
          <w:color w:val="000000"/>
          <w:sz w:val="24"/>
          <w:szCs w:val="24"/>
        </w:rPr>
        <w:t xml:space="preserve">dzie na potrzeby własne. Wykonawca zapewni umorzenie 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wiadectw pochodzenia wolumenu energii na potrzeby własne zgodnie z zapisami ustawy Prawo Energetyczne oraz rozporz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 xml:space="preserve">dzeniami </w:t>
      </w:r>
      <w:r w:rsidRPr="00BA14ED">
        <w:rPr>
          <w:rFonts w:cstheme="minorHAnsi"/>
          <w:sz w:val="24"/>
          <w:szCs w:val="24"/>
        </w:rPr>
        <w:t>wykonawczymi.</w:t>
      </w:r>
    </w:p>
    <w:p w14:paraId="54D416D9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9. 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cy o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 xml:space="preserve">wiadcza, 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e  jest nabywc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ko</w:t>
      </w:r>
      <w:r>
        <w:rPr>
          <w:rFonts w:eastAsia="TimesNewRoman" w:cstheme="minorHAnsi"/>
          <w:color w:val="000000"/>
          <w:sz w:val="24"/>
          <w:szCs w:val="24"/>
        </w:rPr>
        <w:t>ń</w:t>
      </w:r>
      <w:r>
        <w:rPr>
          <w:rFonts w:cstheme="minorHAnsi"/>
          <w:color w:val="000000"/>
          <w:sz w:val="24"/>
          <w:szCs w:val="24"/>
        </w:rPr>
        <w:t>cowym energii elektrycznej w rozumieniu ustawy o podatku akcyzowym. Wykonawca zobowiązany będzie naliczać i odprowadzać podatek akcyzowy od energii elektrycznej zakupionej przez Zamawiającego, zgodnie z obowiązującą stawką określoną w ustawie o podatku akcyzowym.</w:t>
      </w:r>
    </w:p>
    <w:p w14:paraId="677D5ACC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10. Wykonawca oświadcza, że ma zawartą stosowną umowę z OSD, umożliwiającą sprzedaż energii elektrycznej do obiektów Zamawiającego za pośrednictwem sieci dystrybucyjnej OSD.   </w:t>
      </w:r>
    </w:p>
    <w:p w14:paraId="4F112764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020F4A7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§ 3</w:t>
      </w:r>
    </w:p>
    <w:p w14:paraId="6B5695E3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Standardy jako</w:t>
      </w:r>
      <w:r>
        <w:rPr>
          <w:rFonts w:eastAsia="TimesNewRoman" w:cstheme="minorHAnsi"/>
          <w:b/>
          <w:color w:val="000000"/>
          <w:sz w:val="24"/>
          <w:szCs w:val="24"/>
        </w:rPr>
        <w:t>ś</w:t>
      </w:r>
      <w:r>
        <w:rPr>
          <w:rFonts w:cstheme="minorHAnsi"/>
          <w:b/>
          <w:bCs/>
          <w:color w:val="000000"/>
          <w:sz w:val="24"/>
          <w:szCs w:val="24"/>
        </w:rPr>
        <w:t>ci obsługi</w:t>
      </w:r>
    </w:p>
    <w:p w14:paraId="73C122E4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36487BA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1. Standardy jako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ci obsługi 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cego zostały okre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lone w obowi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zuj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cych przepisach wykonawczych wydanych na podstawie Ustawy.</w:t>
      </w:r>
    </w:p>
    <w:p w14:paraId="52B7D0FF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2.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W przypadku niedotrzymania jako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ciowych standardów obsługi 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cego na jego pisemny wniosek przysługuje prawo bonifikaty według stawek okre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lonych Rozporz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dzeniu Ministra Gospodarki z dnia 06 marca 2019r. w sprawie szczegółowych zasad kształtowania i kalkulacji taryf oraz rozlicze</w:t>
      </w:r>
      <w:r>
        <w:rPr>
          <w:rFonts w:eastAsia="TimesNewRoman" w:cstheme="minorHAnsi"/>
          <w:color w:val="000000"/>
          <w:sz w:val="24"/>
          <w:szCs w:val="24"/>
        </w:rPr>
        <w:t xml:space="preserve">ń </w:t>
      </w:r>
      <w:r>
        <w:rPr>
          <w:rFonts w:cstheme="minorHAnsi"/>
          <w:color w:val="000000"/>
          <w:sz w:val="24"/>
          <w:szCs w:val="24"/>
        </w:rPr>
        <w:t>w obrocie energi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elektryczn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(Dz.U. 2019 poz.503) lub w ka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dym wydanym akcie prawnym okre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laj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cym te stawki.</w:t>
      </w:r>
    </w:p>
    <w:p w14:paraId="70D9AC16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3. Wykonawca nie gwarantuje ciągłości sprzedaży energii elektrycznej oraz nie ponosi odpowiedzialności za niedostarczenie energii elektrycznej do obiektów Zamawiającego w przypadku klęsk żywiołowych, innych przypadków siły wyższej, awarii w systemie </w:t>
      </w:r>
      <w:proofErr w:type="spellStart"/>
      <w:r>
        <w:rPr>
          <w:rFonts w:cstheme="minorHAnsi"/>
          <w:color w:val="000000"/>
          <w:sz w:val="24"/>
          <w:szCs w:val="24"/>
        </w:rPr>
        <w:t>przesyłu</w:t>
      </w:r>
      <w:proofErr w:type="spellEnd"/>
      <w:r>
        <w:rPr>
          <w:rFonts w:cstheme="minorHAnsi"/>
          <w:color w:val="000000"/>
          <w:sz w:val="24"/>
          <w:szCs w:val="24"/>
        </w:rPr>
        <w:t xml:space="preserve"> oraz awarii sieciowych, jak również z powodu </w:t>
      </w:r>
      <w:proofErr w:type="spellStart"/>
      <w:r>
        <w:rPr>
          <w:rFonts w:cstheme="minorHAnsi"/>
          <w:color w:val="000000"/>
          <w:sz w:val="24"/>
          <w:szCs w:val="24"/>
        </w:rPr>
        <w:t>wyłączeń</w:t>
      </w:r>
      <w:proofErr w:type="spellEnd"/>
      <w:r>
        <w:rPr>
          <w:rFonts w:cstheme="minorHAnsi"/>
          <w:color w:val="000000"/>
          <w:sz w:val="24"/>
          <w:szCs w:val="24"/>
        </w:rPr>
        <w:t xml:space="preserve"> dokonywanych przez OSD. </w:t>
      </w:r>
    </w:p>
    <w:p w14:paraId="69ABC5F2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D5BBCA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0B921D49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7A3861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Do 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zków </w:t>
      </w:r>
      <w:r>
        <w:rPr>
          <w:rFonts w:cstheme="minorHAnsi"/>
          <w:b/>
          <w:bCs/>
          <w:sz w:val="24"/>
          <w:szCs w:val="24"/>
        </w:rPr>
        <w:t>Zamawiaj</w:t>
      </w:r>
      <w:r>
        <w:rPr>
          <w:rFonts w:eastAsia="TimesNewRoman" w:cstheme="minorHAnsi"/>
          <w:b/>
          <w:sz w:val="24"/>
          <w:szCs w:val="24"/>
        </w:rPr>
        <w:t>ą</w:t>
      </w:r>
      <w:r>
        <w:rPr>
          <w:rFonts w:cstheme="minorHAnsi"/>
          <w:b/>
          <w:bCs/>
          <w:sz w:val="24"/>
          <w:szCs w:val="24"/>
        </w:rPr>
        <w:t xml:space="preserve">cego </w:t>
      </w:r>
      <w:r>
        <w:rPr>
          <w:rFonts w:cstheme="minorHAnsi"/>
          <w:sz w:val="24"/>
          <w:szCs w:val="24"/>
        </w:rPr>
        <w:t>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y:</w:t>
      </w:r>
    </w:p>
    <w:p w14:paraId="0ED1F0A8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 Pobieranie energii elektrycznej zgodnie z warunkami Umowy oraz 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zuj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cymi przepisami prawa.</w:t>
      </w:r>
    </w:p>
    <w:p w14:paraId="270A039F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b. Terminowe regulowanie 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no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za zakupion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energi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elektryczn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.</w:t>
      </w:r>
    </w:p>
    <w:p w14:paraId="4639B324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Do 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zków </w:t>
      </w:r>
      <w:r>
        <w:rPr>
          <w:rFonts w:cstheme="minorHAnsi"/>
          <w:b/>
          <w:bCs/>
          <w:sz w:val="24"/>
          <w:szCs w:val="24"/>
        </w:rPr>
        <w:t xml:space="preserve">Wykonawcy </w:t>
      </w:r>
      <w:r>
        <w:rPr>
          <w:rFonts w:cstheme="minorHAnsi"/>
          <w:sz w:val="24"/>
          <w:szCs w:val="24"/>
        </w:rPr>
        <w:t>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y:</w:t>
      </w:r>
    </w:p>
    <w:p w14:paraId="2E9A57C0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sprzeda</w:t>
      </w:r>
      <w:r>
        <w:rPr>
          <w:rFonts w:eastAsia="TimesNewRoman" w:cstheme="minorHAnsi"/>
          <w:sz w:val="24"/>
          <w:szCs w:val="24"/>
        </w:rPr>
        <w:t xml:space="preserve">ż </w:t>
      </w:r>
      <w:r>
        <w:rPr>
          <w:rFonts w:cstheme="minorHAnsi"/>
          <w:sz w:val="24"/>
          <w:szCs w:val="24"/>
        </w:rPr>
        <w:t>energii elektrycznej zgodnie z warunkami Umowy oraz 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zuj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cymi przepisami prawa</w:t>
      </w:r>
    </w:p>
    <w:p w14:paraId="72253B43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przyjmowanie od 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cego, w uzgodnionym czasie i w uzgodniony sposób, zgłosze</w:t>
      </w:r>
      <w:r>
        <w:rPr>
          <w:rFonts w:eastAsia="TimesNewRoman" w:cstheme="minorHAnsi"/>
          <w:sz w:val="24"/>
          <w:szCs w:val="24"/>
        </w:rPr>
        <w:t xml:space="preserve">ń </w:t>
      </w:r>
      <w:r>
        <w:rPr>
          <w:rFonts w:cstheme="minorHAnsi"/>
          <w:sz w:val="24"/>
          <w:szCs w:val="24"/>
        </w:rPr>
        <w:t>i reklamacji dotycz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cych kupowanej energii elektrycznej.</w:t>
      </w:r>
    </w:p>
    <w:p w14:paraId="195F635E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 przestrzeganie standardów jako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ciowych obsługi odbiorców.</w:t>
      </w:r>
    </w:p>
    <w:p w14:paraId="7B73C185" w14:textId="5E9B58E3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d) od dnia podpisania umowy Wykonawca zobowi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zuje si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załatwi</w:t>
      </w:r>
      <w:r>
        <w:rPr>
          <w:rFonts w:eastAsia="TimesNewRoman" w:cstheme="minorHAnsi"/>
          <w:sz w:val="24"/>
          <w:szCs w:val="24"/>
        </w:rPr>
        <w:t xml:space="preserve">ć </w:t>
      </w:r>
      <w:r>
        <w:rPr>
          <w:rFonts w:cstheme="minorHAnsi"/>
          <w:sz w:val="24"/>
          <w:szCs w:val="24"/>
        </w:rPr>
        <w:t>wszelkie formalno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zwi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zane ze zgłoszeniem u lokalnych dystrybutorów zmiany sprzedawcy na okres od 01.</w:t>
      </w:r>
      <w:r w:rsidR="00B3794C">
        <w:rPr>
          <w:rFonts w:cstheme="minorHAnsi"/>
          <w:sz w:val="24"/>
          <w:szCs w:val="24"/>
        </w:rPr>
        <w:t>12</w:t>
      </w:r>
      <w:r>
        <w:rPr>
          <w:rFonts w:cstheme="minorHAnsi"/>
          <w:sz w:val="24"/>
          <w:szCs w:val="24"/>
        </w:rPr>
        <w:t>.202</w:t>
      </w:r>
      <w:r w:rsidR="00B3794C">
        <w:rPr>
          <w:rFonts w:cstheme="minorHAnsi"/>
          <w:sz w:val="24"/>
          <w:szCs w:val="24"/>
        </w:rPr>
        <w:t xml:space="preserve">2 </w:t>
      </w:r>
      <w:r>
        <w:rPr>
          <w:rFonts w:cstheme="minorHAnsi"/>
          <w:sz w:val="24"/>
          <w:szCs w:val="24"/>
        </w:rPr>
        <w:t>r. do 30.11.202</w:t>
      </w:r>
      <w:r w:rsidR="00B3794C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r. Wykonawca bierze na siebie całkowit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odpowiedzialno</w:t>
      </w:r>
      <w:r>
        <w:rPr>
          <w:rFonts w:eastAsia="TimesNewRoman" w:cstheme="minorHAnsi"/>
          <w:sz w:val="24"/>
          <w:szCs w:val="24"/>
        </w:rPr>
        <w:t xml:space="preserve">ść </w:t>
      </w:r>
      <w:r>
        <w:rPr>
          <w:rFonts w:cstheme="minorHAnsi"/>
          <w:sz w:val="24"/>
          <w:szCs w:val="24"/>
        </w:rPr>
        <w:t>za bł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dy wynikłe podczas zgłoszenia i pokryje wszelkie koszty wynikłe z tego tytułu, pod warunkiem, 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e bł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dy te nie 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spowodowane przekazaniem bł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dnych danych przez 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cego.</w:t>
      </w:r>
      <w:r w:rsidR="00C236E9">
        <w:rPr>
          <w:rFonts w:cstheme="minorHAnsi"/>
          <w:sz w:val="24"/>
          <w:szCs w:val="24"/>
        </w:rPr>
        <w:t xml:space="preserve"> </w:t>
      </w:r>
    </w:p>
    <w:p w14:paraId="22D40A3F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udzieli Wykonawcy stosownego pełnomocnictwa do  zawarcia nowych umów po przedstawieniu i zaakceptowaniu wzoru pełnomocnictwa oraz do reprezentowania Zamawiającego w kontaktach z dotychczasowym sprzedawcą energii elektrycznej w sprawach związanych z procesem zmiany sprzedaży.</w:t>
      </w:r>
    </w:p>
    <w:p w14:paraId="3B99E156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3.Strony zobowiązują się do zapewnienia wzajemnego dostępu do danych, stanowiących podstawę do rozliczeń za dostarczoną energię elektryczną.</w:t>
      </w:r>
    </w:p>
    <w:p w14:paraId="196680E7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BDD89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5</w:t>
      </w:r>
    </w:p>
    <w:p w14:paraId="211E8C6A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Zasady rozlicze</w:t>
      </w:r>
      <w:r>
        <w:rPr>
          <w:rFonts w:eastAsia="TimesNewRoman" w:cstheme="minorHAnsi"/>
          <w:b/>
          <w:sz w:val="24"/>
          <w:szCs w:val="24"/>
        </w:rPr>
        <w:t>ń</w:t>
      </w:r>
    </w:p>
    <w:p w14:paraId="2BFD8877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</w:p>
    <w:p w14:paraId="3868FB6C" w14:textId="37F8999F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Warto</w:t>
      </w:r>
      <w:r>
        <w:rPr>
          <w:rFonts w:eastAsia="TimesNewRoman" w:cstheme="minorHAnsi"/>
          <w:sz w:val="24"/>
          <w:szCs w:val="24"/>
        </w:rPr>
        <w:t xml:space="preserve">ść </w:t>
      </w:r>
      <w:r>
        <w:rPr>
          <w:rFonts w:cstheme="minorHAnsi"/>
          <w:sz w:val="24"/>
          <w:szCs w:val="24"/>
        </w:rPr>
        <w:t>szacunkowa zgodnie z ofert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 xml:space="preserve">Wykonawcy z dnia </w:t>
      </w:r>
      <w:r w:rsidR="00B3794C">
        <w:rPr>
          <w:rFonts w:cstheme="minorHAnsi"/>
          <w:sz w:val="24"/>
          <w:szCs w:val="24"/>
        </w:rPr>
        <w:t>……………..</w:t>
      </w:r>
      <w:r>
        <w:rPr>
          <w:rFonts w:cstheme="minorHAnsi"/>
          <w:sz w:val="24"/>
          <w:szCs w:val="24"/>
        </w:rPr>
        <w:t xml:space="preserve"> wynosi:</w:t>
      </w:r>
    </w:p>
    <w:p w14:paraId="534F525A" w14:textId="2694130D" w:rsidR="00EC2941" w:rsidRDefault="00F96B87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96A23">
        <w:rPr>
          <w:rFonts w:cstheme="minorHAnsi"/>
          <w:sz w:val="24"/>
          <w:szCs w:val="24"/>
        </w:rPr>
        <w:t>n</w:t>
      </w:r>
      <w:r w:rsidR="00EC2941" w:rsidRPr="00896A23">
        <w:rPr>
          <w:rFonts w:cstheme="minorHAnsi"/>
          <w:sz w:val="24"/>
          <w:szCs w:val="24"/>
        </w:rPr>
        <w:t xml:space="preserve">etto </w:t>
      </w:r>
      <w:r w:rsidR="00B3794C">
        <w:rPr>
          <w:rFonts w:cstheme="minorHAnsi"/>
          <w:sz w:val="24"/>
          <w:szCs w:val="24"/>
        </w:rPr>
        <w:t>…………………</w:t>
      </w:r>
      <w:r w:rsidR="00EC2941" w:rsidRPr="00896A23">
        <w:rPr>
          <w:rFonts w:cstheme="minorHAnsi"/>
          <w:sz w:val="24"/>
          <w:szCs w:val="24"/>
        </w:rPr>
        <w:t xml:space="preserve"> zł</w:t>
      </w:r>
    </w:p>
    <w:p w14:paraId="03D1F33D" w14:textId="114DCFE1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słownie:  </w:t>
      </w:r>
      <w:r w:rsidR="00B3794C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  <w:r w:rsidRPr="00896A23">
        <w:rPr>
          <w:rFonts w:cstheme="minorHAnsi"/>
          <w:sz w:val="24"/>
          <w:szCs w:val="24"/>
        </w:rPr>
        <w:t xml:space="preserve"> zł</w:t>
      </w:r>
      <w:r w:rsidR="00F96B87" w:rsidRPr="00896A23">
        <w:rPr>
          <w:rFonts w:cstheme="minorHAnsi"/>
          <w:sz w:val="24"/>
          <w:szCs w:val="24"/>
        </w:rPr>
        <w:t>.</w:t>
      </w:r>
    </w:p>
    <w:p w14:paraId="7C45F001" w14:textId="1B2A3510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brutto  </w:t>
      </w:r>
      <w:r w:rsidR="00B3794C">
        <w:rPr>
          <w:rFonts w:cstheme="minorHAnsi"/>
          <w:sz w:val="24"/>
          <w:szCs w:val="24"/>
        </w:rPr>
        <w:t>……………………….</w:t>
      </w:r>
      <w:r w:rsidRPr="00896A23">
        <w:rPr>
          <w:rFonts w:cstheme="minorHAnsi"/>
          <w:sz w:val="24"/>
          <w:szCs w:val="24"/>
        </w:rPr>
        <w:t xml:space="preserve"> zł</w:t>
      </w:r>
    </w:p>
    <w:p w14:paraId="28F43B6C" w14:textId="11EC93FA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96A23">
        <w:rPr>
          <w:rFonts w:cstheme="minorHAnsi"/>
          <w:sz w:val="24"/>
          <w:szCs w:val="24"/>
        </w:rPr>
        <w:t xml:space="preserve">słownie : </w:t>
      </w:r>
      <w:r w:rsidR="008E7699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260502" w:rsidRPr="00896A23">
        <w:rPr>
          <w:rFonts w:cstheme="minorHAnsi"/>
          <w:sz w:val="24"/>
          <w:szCs w:val="24"/>
        </w:rPr>
        <w:t xml:space="preserve"> </w:t>
      </w:r>
      <w:r w:rsidRPr="00896A23">
        <w:rPr>
          <w:rFonts w:cstheme="minorHAnsi"/>
          <w:sz w:val="24"/>
          <w:szCs w:val="24"/>
        </w:rPr>
        <w:t>zł.</w:t>
      </w:r>
    </w:p>
    <w:p w14:paraId="3C986CE9" w14:textId="11FBB5B4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-wysoko</w:t>
      </w:r>
      <w:r>
        <w:rPr>
          <w:rFonts w:eastAsia="TimesNewRoman" w:cstheme="minorHAnsi"/>
          <w:sz w:val="24"/>
          <w:szCs w:val="24"/>
        </w:rPr>
        <w:t xml:space="preserve">ść </w:t>
      </w:r>
      <w:r>
        <w:rPr>
          <w:rFonts w:cstheme="minorHAnsi"/>
          <w:sz w:val="24"/>
          <w:szCs w:val="24"/>
        </w:rPr>
        <w:t>podatku VA</w:t>
      </w:r>
      <w:r w:rsidR="008E7699">
        <w:rPr>
          <w:rFonts w:cstheme="minorHAnsi"/>
          <w:sz w:val="24"/>
          <w:szCs w:val="24"/>
        </w:rPr>
        <w:t>T ……………………….</w:t>
      </w:r>
      <w:r w:rsidRPr="00896A23">
        <w:rPr>
          <w:rFonts w:cstheme="minorHAnsi"/>
          <w:sz w:val="24"/>
          <w:szCs w:val="24"/>
        </w:rPr>
        <w:t xml:space="preserve"> zł.</w:t>
      </w:r>
    </w:p>
    <w:p w14:paraId="3E96F5D8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623915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Sprzedawana energia elektryczna 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dzie rozliczana według cen energii elektrycznej podanej w formularzu cenowym stanowi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cym integraln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cz</w:t>
      </w:r>
      <w:r>
        <w:rPr>
          <w:rFonts w:eastAsia="TimesNewRoman" w:cstheme="minorHAnsi"/>
          <w:sz w:val="24"/>
          <w:szCs w:val="24"/>
        </w:rPr>
        <w:t xml:space="preserve">ęść </w:t>
      </w:r>
      <w:r>
        <w:rPr>
          <w:rFonts w:cstheme="minorHAnsi"/>
          <w:sz w:val="24"/>
          <w:szCs w:val="24"/>
        </w:rPr>
        <w:t>formularza ofertowego.</w:t>
      </w:r>
    </w:p>
    <w:p w14:paraId="1334BDC3" w14:textId="78A7B2E0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Ceny jednostkowe okre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lone w formularzu cenowym stanowi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cym integraln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cz</w:t>
      </w:r>
      <w:r>
        <w:rPr>
          <w:rFonts w:eastAsia="TimesNewRoman" w:cstheme="minorHAnsi"/>
          <w:sz w:val="24"/>
          <w:szCs w:val="24"/>
        </w:rPr>
        <w:t xml:space="preserve">ęść </w:t>
      </w:r>
      <w:r>
        <w:rPr>
          <w:rFonts w:cstheme="minorHAnsi"/>
          <w:sz w:val="24"/>
          <w:szCs w:val="24"/>
        </w:rPr>
        <w:t>formularza ofertowego nie ulegn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zmianie w okresie 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zywania Umowy. Ceny te zawieraj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wszystkie składniki wymagane na dzie</w:t>
      </w:r>
      <w:r>
        <w:rPr>
          <w:rFonts w:eastAsia="TimesNewRoman" w:cstheme="minorHAnsi"/>
          <w:sz w:val="24"/>
          <w:szCs w:val="24"/>
        </w:rPr>
        <w:t xml:space="preserve">ń </w:t>
      </w:r>
      <w:r>
        <w:rPr>
          <w:rFonts w:cstheme="minorHAnsi"/>
          <w:sz w:val="24"/>
          <w:szCs w:val="24"/>
        </w:rPr>
        <w:t>sporz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dzenia oferty.</w:t>
      </w:r>
    </w:p>
    <w:p w14:paraId="54863608" w14:textId="71E3B9E5" w:rsidR="00E11223" w:rsidRPr="00896A23" w:rsidRDefault="00E11223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96A23">
        <w:rPr>
          <w:rFonts w:cstheme="minorHAnsi"/>
          <w:sz w:val="24"/>
          <w:szCs w:val="24"/>
        </w:rPr>
        <w:t>Ceny energii elektrycznej zostaną powiększone o kwotę wynikającą z obowiązków nałożonych właściwymi przepisami, od dnia ich wejścia w życie bez konieczności sporządzenia aneksu do umowy.</w:t>
      </w:r>
    </w:p>
    <w:p w14:paraId="6960A13A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4.Cena brutto będzie podlegała zmianie wyłącznie w przypadku ustawowej zmiany podatku VAT lub zmianie innych opłat lub podatków związanych z energią elektryczną wynikających z ustawy Prawo Energetyczne, Ustawy o efektywności energetycznej lub przepisów wykonawczych wprowadzających dodatkowe obowiązki związane z zakupem praw majątkowych lub certyfikatów dotyczących efektywności energetycznej. Ceny energii elektrycznej zostają powiększone o kwotę wynikającą z obowiązków nałożonych właściwymi przepisami, od dnia ich wejścia w życie bez konieczności sporządzenia aneksu do umowy.</w:t>
      </w:r>
    </w:p>
    <w:p w14:paraId="3B162189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no</w:t>
      </w:r>
      <w:r>
        <w:rPr>
          <w:rFonts w:eastAsia="TimesNewRoman" w:cstheme="minorHAnsi"/>
          <w:sz w:val="24"/>
          <w:szCs w:val="24"/>
        </w:rPr>
        <w:t xml:space="preserve">ść </w:t>
      </w:r>
      <w:r>
        <w:rPr>
          <w:rFonts w:cstheme="minorHAnsi"/>
          <w:sz w:val="24"/>
          <w:szCs w:val="24"/>
        </w:rPr>
        <w:t>Wykonawcy za zu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yt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energi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elektryczn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w okresach rozliczeniowych obliczana 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dzie indywidualnie dla obiektów okre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lonych w Zał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czniku nr 1 (Wykaz obiektów) do umowy jako iloczyn ilo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sprzedanej energii elektrycznej w poszczególnych strefach doby ustalonej na podstawie wskaza</w:t>
      </w:r>
      <w:r>
        <w:rPr>
          <w:rFonts w:eastAsia="TimesNewRoman" w:cstheme="minorHAnsi"/>
          <w:sz w:val="24"/>
          <w:szCs w:val="24"/>
        </w:rPr>
        <w:t xml:space="preserve">ń </w:t>
      </w:r>
      <w:r>
        <w:rPr>
          <w:rFonts w:cstheme="minorHAnsi"/>
          <w:sz w:val="24"/>
          <w:szCs w:val="24"/>
        </w:rPr>
        <w:t>urz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dze</w:t>
      </w:r>
      <w:r>
        <w:rPr>
          <w:rFonts w:eastAsia="TimesNewRoman" w:cstheme="minorHAnsi"/>
          <w:sz w:val="24"/>
          <w:szCs w:val="24"/>
        </w:rPr>
        <w:t xml:space="preserve">ń </w:t>
      </w:r>
      <w:r>
        <w:rPr>
          <w:rFonts w:cstheme="minorHAnsi"/>
          <w:sz w:val="24"/>
          <w:szCs w:val="24"/>
        </w:rPr>
        <w:t>pomiarowych zainstalowanych w układach pomiarowo-rozliczeniowych i ceny jednostkowej netto energii elektrycznej w danej strefie doby okre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lonej w formularzu cenowym. Do wyliczonej 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no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Sprzedawca doliczy podatek VAT według 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zuj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cej stawki.</w:t>
      </w:r>
    </w:p>
    <w:p w14:paraId="5B115B16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Rozliczenia za zakupion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energi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odbywa</w:t>
      </w:r>
      <w:r>
        <w:rPr>
          <w:rFonts w:eastAsia="TimesNewRoman" w:cstheme="minorHAnsi"/>
          <w:sz w:val="24"/>
          <w:szCs w:val="24"/>
        </w:rPr>
        <w:t xml:space="preserve">ć </w:t>
      </w:r>
      <w:r>
        <w:rPr>
          <w:rFonts w:cstheme="minorHAnsi"/>
          <w:sz w:val="24"/>
          <w:szCs w:val="24"/>
        </w:rPr>
        <w:t>si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na podstawie odczytów układów pomiarowo - rozliczeniowych udost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pnionych Wykonawcy przez OSD zgodnie z okresami rozliczeniowymi lokalnego OSD.</w:t>
      </w:r>
    </w:p>
    <w:p w14:paraId="43E03E6C" w14:textId="184EE14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no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za energi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elektryczn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regulowane 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na podstawie faktur VAT wystawianych przez Wykonawc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. Faktury rozliczeniowe wystawiane 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</w:t>
      </w:r>
      <w:r>
        <w:rPr>
          <w:rFonts w:eastAsia="TimesNewRoman" w:cstheme="minorHAnsi"/>
          <w:sz w:val="24"/>
          <w:szCs w:val="24"/>
        </w:rPr>
        <w:t>ą niezwłocznie po otrzymaniu odczytów układów pomiarowo- rozliczeniowych od lokalnego OSD.</w:t>
      </w:r>
    </w:p>
    <w:p w14:paraId="0CC79080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FF3B1E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§ 6</w:t>
      </w:r>
    </w:p>
    <w:p w14:paraId="008BC5B8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D2CD2D4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Płatno</w:t>
      </w:r>
      <w:r>
        <w:rPr>
          <w:rFonts w:eastAsia="TimesNewRoman" w:cstheme="minorHAnsi"/>
          <w:b/>
          <w:sz w:val="24"/>
          <w:szCs w:val="24"/>
        </w:rPr>
        <w:t>ś</w:t>
      </w:r>
      <w:r>
        <w:rPr>
          <w:rFonts w:cstheme="minorHAnsi"/>
          <w:b/>
          <w:bCs/>
          <w:sz w:val="24"/>
          <w:szCs w:val="24"/>
        </w:rPr>
        <w:t>ci</w:t>
      </w:r>
    </w:p>
    <w:p w14:paraId="0BA0BE3A" w14:textId="69498E55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no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wynikaj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ce z faktur VAT 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 xml:space="preserve">płatne w terminie </w:t>
      </w:r>
      <w:r w:rsidR="00426297">
        <w:rPr>
          <w:rFonts w:cstheme="minorHAnsi"/>
          <w:sz w:val="24"/>
          <w:szCs w:val="24"/>
        </w:rPr>
        <w:t>21</w:t>
      </w:r>
      <w:r>
        <w:rPr>
          <w:rFonts w:cstheme="minorHAnsi"/>
          <w:sz w:val="24"/>
          <w:szCs w:val="24"/>
        </w:rPr>
        <w:t xml:space="preserve"> dni od daty wystawienia faktury.</w:t>
      </w:r>
    </w:p>
    <w:p w14:paraId="30AE6052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no</w:t>
      </w:r>
      <w:r>
        <w:rPr>
          <w:rFonts w:eastAsia="TimesNewRoman" w:cstheme="minorHAnsi"/>
          <w:sz w:val="24"/>
          <w:szCs w:val="24"/>
        </w:rPr>
        <w:t xml:space="preserve">ść </w:t>
      </w:r>
      <w:r>
        <w:rPr>
          <w:rFonts w:cstheme="minorHAnsi"/>
          <w:sz w:val="24"/>
          <w:szCs w:val="24"/>
        </w:rPr>
        <w:t>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dzie płatna przelewem na konto Wykonawcy wskazane na fakturze o której mowa w ust.1</w:t>
      </w:r>
    </w:p>
    <w:p w14:paraId="2CB1F030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3. W przypadku uzasadnionych w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tpliwo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co do prawidłowo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wystawionej faktury, 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 zło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 pisemn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reklamacj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. Reklamacja winna by</w:t>
      </w:r>
      <w:r>
        <w:rPr>
          <w:rFonts w:eastAsia="TimesNewRoman" w:cstheme="minorHAnsi"/>
          <w:sz w:val="24"/>
          <w:szCs w:val="24"/>
        </w:rPr>
        <w:t xml:space="preserve">ć </w:t>
      </w:r>
      <w:r>
        <w:rPr>
          <w:rFonts w:cstheme="minorHAnsi"/>
          <w:sz w:val="24"/>
          <w:szCs w:val="24"/>
        </w:rPr>
        <w:t>rozpatrzona przez Wykonawc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w formie pisemnej w terminie do 14 dni od jej otrzymania</w:t>
      </w:r>
    </w:p>
    <w:p w14:paraId="41581AB8" w14:textId="474B9B7E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1B7EA7">
        <w:rPr>
          <w:rFonts w:cstheme="minorHAnsi"/>
          <w:sz w:val="24"/>
          <w:szCs w:val="24"/>
        </w:rPr>
        <w:t>Wynagrodzenie będzie płatne przelewem na numer rachunku bankowego Wykonawcy wskazany na fakturze VAT</w:t>
      </w:r>
      <w:r>
        <w:rPr>
          <w:rFonts w:cstheme="minorHAnsi"/>
          <w:sz w:val="24"/>
          <w:szCs w:val="24"/>
        </w:rPr>
        <w:t>.</w:t>
      </w:r>
    </w:p>
    <w:p w14:paraId="6C05ECA8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W przypadku braku danych z urządzeń układu pomiarowo-rozliczeniowego wskazanego w umowie o świadczeniu usługi dystrybucji pomiędzy Zamawiającym a OSD z przyczyn niezależnych po stronie Wykonawcy, rozliczenie dokonane zostanie w oparciu o prognozowane zużycie energii elektrycznej.</w:t>
      </w:r>
    </w:p>
    <w:p w14:paraId="3A54C917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W przypadku stwierdzenia błędów w pomiarze lub odczycie wskazań układu pomiarowo- rozliczeniowego, które spowodowały zawyżenie lub zaniżenie należności za pobraną energię elektryczną, Wykonawca dokona korekt uprzednio wystawionych faktur VAT.</w:t>
      </w:r>
    </w:p>
    <w:p w14:paraId="398464D1" w14:textId="4EA891FA" w:rsidR="001B7EA7" w:rsidRPr="001B7EA7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W przypadku nie dotrzymania terminu płatności faktur Wykonawca obciąża Zamawiającego odsetkami ustawowymi za opóźnienie w transakcjach handlowych.</w:t>
      </w:r>
    </w:p>
    <w:p w14:paraId="367B45A2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2B1691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§ 7</w:t>
      </w:r>
    </w:p>
    <w:p w14:paraId="3A0D93CA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5EB816D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Zabezpieczenie nale</w:t>
      </w:r>
      <w:r>
        <w:rPr>
          <w:rFonts w:eastAsia="TimesNewRoman" w:cstheme="minorHAnsi"/>
          <w:b/>
          <w:sz w:val="24"/>
          <w:szCs w:val="24"/>
        </w:rPr>
        <w:t>ż</w:t>
      </w:r>
      <w:r>
        <w:rPr>
          <w:rFonts w:cstheme="minorHAnsi"/>
          <w:b/>
          <w:bCs/>
          <w:sz w:val="24"/>
          <w:szCs w:val="24"/>
        </w:rPr>
        <w:t>ytego wykonania umowy.</w:t>
      </w:r>
    </w:p>
    <w:p w14:paraId="26D112A8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DC58BA0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Wykonawca wnosi w dniu zawarcia Umowy zabezpieczenie 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ytego wykonania umowy</w:t>
      </w:r>
    </w:p>
    <w:p w14:paraId="5E8A55BC" w14:textId="25FFD652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wysoko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3% warto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Umowy brutto, to jest</w:t>
      </w:r>
      <w:r w:rsidRPr="00896A23">
        <w:rPr>
          <w:rFonts w:cstheme="minorHAnsi"/>
          <w:sz w:val="24"/>
          <w:szCs w:val="24"/>
        </w:rPr>
        <w:t xml:space="preserve">: </w:t>
      </w:r>
      <w:r w:rsidR="00297F05">
        <w:rPr>
          <w:rFonts w:cstheme="minorHAnsi"/>
          <w:sz w:val="24"/>
          <w:szCs w:val="24"/>
        </w:rPr>
        <w:t>………………….</w:t>
      </w:r>
      <w:r w:rsidRPr="00896A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zł, w formie </w:t>
      </w:r>
      <w:r w:rsidR="001F314A">
        <w:rPr>
          <w:rFonts w:cstheme="minorHAnsi"/>
          <w:sz w:val="24"/>
          <w:szCs w:val="24"/>
        </w:rPr>
        <w:t>pieniężnej.</w:t>
      </w:r>
    </w:p>
    <w:p w14:paraId="7C07FA9D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Zabezpieczenie słu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 pokryciu roszcze</w:t>
      </w:r>
      <w:r>
        <w:rPr>
          <w:rFonts w:eastAsia="TimesNewRoman" w:cstheme="minorHAnsi"/>
          <w:sz w:val="24"/>
          <w:szCs w:val="24"/>
        </w:rPr>
        <w:t xml:space="preserve">ń </w:t>
      </w:r>
      <w:r>
        <w:rPr>
          <w:rFonts w:cstheme="minorHAnsi"/>
          <w:sz w:val="24"/>
          <w:szCs w:val="24"/>
        </w:rPr>
        <w:t>z tytułu niewykonania lub nienale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ytego wykonania umowy.</w:t>
      </w:r>
    </w:p>
    <w:p w14:paraId="592659C3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 zwraca kwot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zabezpieczenia, o której mowa w ust.1, w terminie 30 dni od dnia wykonania zamówienia i uznania przez 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cego za 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ycie wykonane.</w:t>
      </w:r>
    </w:p>
    <w:p w14:paraId="2F4E6A14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484BBE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§ 8</w:t>
      </w:r>
    </w:p>
    <w:p w14:paraId="668EA6FD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9A93891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Obowi</w:t>
      </w:r>
      <w:r>
        <w:rPr>
          <w:rFonts w:eastAsia="TimesNewRoman" w:cstheme="minorHAnsi"/>
          <w:b/>
          <w:sz w:val="24"/>
          <w:szCs w:val="24"/>
        </w:rPr>
        <w:t>ą</w:t>
      </w:r>
      <w:r>
        <w:rPr>
          <w:rFonts w:cstheme="minorHAnsi"/>
          <w:b/>
          <w:bCs/>
          <w:sz w:val="24"/>
          <w:szCs w:val="24"/>
        </w:rPr>
        <w:t>zywanie Umowy i wstrzymanie dostaw</w:t>
      </w:r>
    </w:p>
    <w:p w14:paraId="3BEBC16E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A02DD62" w14:textId="11C6AAF5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314A">
        <w:rPr>
          <w:rFonts w:cstheme="minorHAnsi"/>
          <w:sz w:val="24"/>
          <w:szCs w:val="24"/>
        </w:rPr>
        <w:t xml:space="preserve">1. Umowa wchodzi w </w:t>
      </w:r>
      <w:r w:rsidRPr="001F314A">
        <w:rPr>
          <w:rFonts w:eastAsia="TimesNewRoman" w:cstheme="minorHAnsi"/>
          <w:sz w:val="24"/>
          <w:szCs w:val="24"/>
        </w:rPr>
        <w:t>ż</w:t>
      </w:r>
      <w:r w:rsidRPr="001F314A">
        <w:rPr>
          <w:rFonts w:cstheme="minorHAnsi"/>
          <w:sz w:val="24"/>
          <w:szCs w:val="24"/>
        </w:rPr>
        <w:t xml:space="preserve">ycie </w:t>
      </w:r>
      <w:r w:rsidR="005B7F42" w:rsidRPr="001F314A">
        <w:rPr>
          <w:rFonts w:cstheme="minorHAnsi"/>
          <w:sz w:val="24"/>
          <w:szCs w:val="24"/>
        </w:rPr>
        <w:t xml:space="preserve"> w zakresie każdego punktu poboru z dniem 01.</w:t>
      </w:r>
      <w:r w:rsidR="008E7699">
        <w:rPr>
          <w:rFonts w:cstheme="minorHAnsi"/>
          <w:sz w:val="24"/>
          <w:szCs w:val="24"/>
        </w:rPr>
        <w:t>12</w:t>
      </w:r>
      <w:r w:rsidR="005B7F42" w:rsidRPr="001F314A">
        <w:rPr>
          <w:rFonts w:cstheme="minorHAnsi"/>
          <w:sz w:val="24"/>
          <w:szCs w:val="24"/>
        </w:rPr>
        <w:t>.202</w:t>
      </w:r>
      <w:r w:rsidR="008E7699">
        <w:rPr>
          <w:rFonts w:cstheme="minorHAnsi"/>
          <w:sz w:val="24"/>
          <w:szCs w:val="24"/>
        </w:rPr>
        <w:t>2</w:t>
      </w:r>
      <w:r w:rsidR="005B7F42" w:rsidRPr="001F314A">
        <w:rPr>
          <w:rFonts w:cstheme="minorHAnsi"/>
          <w:sz w:val="24"/>
          <w:szCs w:val="24"/>
        </w:rPr>
        <w:t xml:space="preserve"> r., lecz nie wcześniej, niż po zawarciu umów dystrybucyjnych, pozytywnie przeprowadzonej procedurze zmiany sprzedawcy i przyjęciu umowy do realizacji przez OSD.</w:t>
      </w:r>
    </w:p>
    <w:p w14:paraId="0AF3D597" w14:textId="492E52B1" w:rsidR="00EC2941" w:rsidRDefault="00782313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EC2941">
        <w:rPr>
          <w:rFonts w:cstheme="minorHAnsi"/>
          <w:sz w:val="24"/>
          <w:szCs w:val="24"/>
        </w:rPr>
        <w:t>. Strony postanawiaj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 xml:space="preserve">, </w:t>
      </w:r>
      <w:r w:rsidR="00EC2941">
        <w:rPr>
          <w:rFonts w:eastAsia="TimesNewRoman" w:cstheme="minorHAnsi"/>
          <w:sz w:val="24"/>
          <w:szCs w:val="24"/>
        </w:rPr>
        <w:t>ż</w:t>
      </w:r>
      <w:r w:rsidR="00EC2941">
        <w:rPr>
          <w:rFonts w:cstheme="minorHAnsi"/>
          <w:sz w:val="24"/>
          <w:szCs w:val="24"/>
        </w:rPr>
        <w:t>e na wniosek Zamawiaj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cego mo</w:t>
      </w:r>
      <w:r w:rsidR="00EC2941">
        <w:rPr>
          <w:rFonts w:eastAsia="TimesNewRoman" w:cstheme="minorHAnsi"/>
          <w:sz w:val="24"/>
          <w:szCs w:val="24"/>
        </w:rPr>
        <w:t>ż</w:t>
      </w:r>
      <w:r w:rsidR="00EC2941">
        <w:rPr>
          <w:rFonts w:cstheme="minorHAnsi"/>
          <w:sz w:val="24"/>
          <w:szCs w:val="24"/>
        </w:rPr>
        <w:t>liwe jest zaprzestanie zakupu energii elektrycznej dla poszczególnych obiektów uj</w:t>
      </w:r>
      <w:r w:rsidR="00EC2941">
        <w:rPr>
          <w:rFonts w:eastAsia="TimesNewRoman" w:cstheme="minorHAnsi"/>
          <w:sz w:val="24"/>
          <w:szCs w:val="24"/>
        </w:rPr>
        <w:t>ę</w:t>
      </w:r>
      <w:r w:rsidR="00EC2941">
        <w:rPr>
          <w:rFonts w:cstheme="minorHAnsi"/>
          <w:sz w:val="24"/>
          <w:szCs w:val="24"/>
        </w:rPr>
        <w:t>tych w Wykazie obiektów stanowi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cym zał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cznik do umowy i nie stanowi ono podstawy do rozwi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 xml:space="preserve">zania całej Umowy chyba, </w:t>
      </w:r>
      <w:r w:rsidR="00EC2941">
        <w:rPr>
          <w:rFonts w:eastAsia="TimesNewRoman" w:cstheme="minorHAnsi"/>
          <w:sz w:val="24"/>
          <w:szCs w:val="24"/>
        </w:rPr>
        <w:t>ż</w:t>
      </w:r>
      <w:r w:rsidR="00EC2941">
        <w:rPr>
          <w:rFonts w:cstheme="minorHAnsi"/>
          <w:sz w:val="24"/>
          <w:szCs w:val="24"/>
        </w:rPr>
        <w:t>e przedmiotem wypowiedzenia s</w:t>
      </w:r>
      <w:r w:rsidR="00EC2941">
        <w:rPr>
          <w:rFonts w:eastAsia="TimesNewRoman" w:cstheme="minorHAnsi"/>
          <w:sz w:val="24"/>
          <w:szCs w:val="24"/>
        </w:rPr>
        <w:t xml:space="preserve">ą </w:t>
      </w:r>
      <w:r w:rsidR="00EC2941">
        <w:rPr>
          <w:rFonts w:cstheme="minorHAnsi"/>
          <w:sz w:val="24"/>
          <w:szCs w:val="24"/>
        </w:rPr>
        <w:t>wszystkie obiekty okre</w:t>
      </w:r>
      <w:r w:rsidR="00EC2941">
        <w:rPr>
          <w:rFonts w:eastAsia="TimesNewRoman" w:cstheme="minorHAnsi"/>
          <w:sz w:val="24"/>
          <w:szCs w:val="24"/>
        </w:rPr>
        <w:t>ś</w:t>
      </w:r>
      <w:r w:rsidR="00EC2941">
        <w:rPr>
          <w:rFonts w:cstheme="minorHAnsi"/>
          <w:sz w:val="24"/>
          <w:szCs w:val="24"/>
        </w:rPr>
        <w:t>lone w Wykazie obiektów. Z tego tytułu nie przysługuje Wykonawcy wyst</w:t>
      </w:r>
      <w:r w:rsidR="00EC2941">
        <w:rPr>
          <w:rFonts w:eastAsia="TimesNewRoman" w:cstheme="minorHAnsi"/>
          <w:sz w:val="24"/>
          <w:szCs w:val="24"/>
        </w:rPr>
        <w:t>ę</w:t>
      </w:r>
      <w:r w:rsidR="00EC2941">
        <w:rPr>
          <w:rFonts w:cstheme="minorHAnsi"/>
          <w:sz w:val="24"/>
          <w:szCs w:val="24"/>
        </w:rPr>
        <w:t>powanie o jakiekolwiek roszczenia zwi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zane z wykonaniem niniejszej umowy.</w:t>
      </w:r>
    </w:p>
    <w:p w14:paraId="4755C54A" w14:textId="27DE895D" w:rsidR="00EC2941" w:rsidRDefault="00782313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EC2941">
        <w:rPr>
          <w:rFonts w:cstheme="minorHAnsi"/>
          <w:sz w:val="24"/>
          <w:szCs w:val="24"/>
        </w:rPr>
        <w:t>. Zamawiaj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cy powiadomi Wykonawc</w:t>
      </w:r>
      <w:r w:rsidR="00EC2941">
        <w:rPr>
          <w:rFonts w:eastAsia="TimesNewRoman" w:cstheme="minorHAnsi"/>
          <w:sz w:val="24"/>
          <w:szCs w:val="24"/>
        </w:rPr>
        <w:t xml:space="preserve">ę </w:t>
      </w:r>
      <w:r w:rsidR="00EC2941">
        <w:rPr>
          <w:rFonts w:cstheme="minorHAnsi"/>
          <w:sz w:val="24"/>
          <w:szCs w:val="24"/>
        </w:rPr>
        <w:t>o zaprzestaniu zakupu energii elektrycznej dla konkretnego obiektu z miesi</w:t>
      </w:r>
      <w:r w:rsidR="00EC2941">
        <w:rPr>
          <w:rFonts w:eastAsia="TimesNewRoman" w:cstheme="minorHAnsi"/>
          <w:sz w:val="24"/>
          <w:szCs w:val="24"/>
        </w:rPr>
        <w:t>ę</w:t>
      </w:r>
      <w:r w:rsidR="00EC2941">
        <w:rPr>
          <w:rFonts w:cstheme="minorHAnsi"/>
          <w:sz w:val="24"/>
          <w:szCs w:val="24"/>
        </w:rPr>
        <w:t>cznym wyprzedzeniem. Z tego tytułu nie przysługuje Wykonawcy wyst</w:t>
      </w:r>
      <w:r w:rsidR="00EC2941">
        <w:rPr>
          <w:rFonts w:eastAsia="TimesNewRoman" w:cstheme="minorHAnsi"/>
          <w:sz w:val="24"/>
          <w:szCs w:val="24"/>
        </w:rPr>
        <w:t>ę</w:t>
      </w:r>
      <w:r w:rsidR="00EC2941">
        <w:rPr>
          <w:rFonts w:cstheme="minorHAnsi"/>
          <w:sz w:val="24"/>
          <w:szCs w:val="24"/>
        </w:rPr>
        <w:t>powanie o jakiekolwiek roszczenia zwi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zane z wykonaniem niniejszej umowy.</w:t>
      </w:r>
    </w:p>
    <w:p w14:paraId="407E9401" w14:textId="3902766F" w:rsidR="00EC2941" w:rsidRDefault="00782313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EC2941">
        <w:rPr>
          <w:rFonts w:cstheme="minorHAnsi"/>
          <w:sz w:val="24"/>
          <w:szCs w:val="24"/>
        </w:rPr>
        <w:t>. W przypadku rozwi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zania umowy przez Wykonawc</w:t>
      </w:r>
      <w:r w:rsidR="00EC2941">
        <w:rPr>
          <w:rFonts w:eastAsia="TimesNewRoman" w:cstheme="minorHAnsi"/>
          <w:sz w:val="24"/>
          <w:szCs w:val="24"/>
        </w:rPr>
        <w:t xml:space="preserve">ę </w:t>
      </w:r>
      <w:r w:rsidR="00EC2941">
        <w:rPr>
          <w:rFonts w:cstheme="minorHAnsi"/>
          <w:sz w:val="24"/>
          <w:szCs w:val="24"/>
        </w:rPr>
        <w:t>bez winy Zamawiaj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cego, Wykonawca zobowi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zany b</w:t>
      </w:r>
      <w:r w:rsidR="00EC2941">
        <w:rPr>
          <w:rFonts w:eastAsia="TimesNewRoman" w:cstheme="minorHAnsi"/>
          <w:sz w:val="24"/>
          <w:szCs w:val="24"/>
        </w:rPr>
        <w:t>ę</w:t>
      </w:r>
      <w:r w:rsidR="00EC2941">
        <w:rPr>
          <w:rFonts w:cstheme="minorHAnsi"/>
          <w:sz w:val="24"/>
          <w:szCs w:val="24"/>
        </w:rPr>
        <w:t>dzie do zapłaty na rzecz Zamawiaj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cego jednorazowej opłaty w wysoko</w:t>
      </w:r>
      <w:r w:rsidR="00EC2941">
        <w:rPr>
          <w:rFonts w:eastAsia="TimesNewRoman" w:cstheme="minorHAnsi"/>
          <w:sz w:val="24"/>
          <w:szCs w:val="24"/>
        </w:rPr>
        <w:t>ś</w:t>
      </w:r>
      <w:r w:rsidR="00EC2941">
        <w:rPr>
          <w:rFonts w:cstheme="minorHAnsi"/>
          <w:sz w:val="24"/>
          <w:szCs w:val="24"/>
        </w:rPr>
        <w:t>ci 10% warto</w:t>
      </w:r>
      <w:r w:rsidR="00EC2941">
        <w:rPr>
          <w:rFonts w:eastAsia="TimesNewRoman" w:cstheme="minorHAnsi"/>
          <w:sz w:val="24"/>
          <w:szCs w:val="24"/>
        </w:rPr>
        <w:t>ś</w:t>
      </w:r>
      <w:r w:rsidR="00EC2941">
        <w:rPr>
          <w:rFonts w:cstheme="minorHAnsi"/>
          <w:sz w:val="24"/>
          <w:szCs w:val="24"/>
        </w:rPr>
        <w:t>ci brutto wymienionej w § 5 ust.1, ale liczonej od części wynagrodzenia jeszcze niezrealizowanej oraz pokryje wszelkie koszty zwi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zane z zakupem przez Zamawiaj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 xml:space="preserve">cego </w:t>
      </w:r>
      <w:r w:rsidR="00EC2941" w:rsidRPr="00782313">
        <w:rPr>
          <w:rFonts w:cstheme="minorHAnsi"/>
          <w:sz w:val="24"/>
          <w:szCs w:val="24"/>
        </w:rPr>
        <w:t>energii elektrycznej od nowego sprzedawcy.</w:t>
      </w:r>
      <w:r w:rsidR="00446BC7" w:rsidRPr="00782313">
        <w:rPr>
          <w:rFonts w:cstheme="minorHAnsi"/>
          <w:sz w:val="24"/>
          <w:szCs w:val="24"/>
        </w:rPr>
        <w:t xml:space="preserve"> Zwrot kosztów z tytułu zakupu energii </w:t>
      </w:r>
      <w:r w:rsidR="00446BC7" w:rsidRPr="00782313">
        <w:rPr>
          <w:rFonts w:cstheme="minorHAnsi"/>
          <w:sz w:val="24"/>
          <w:szCs w:val="24"/>
        </w:rPr>
        <w:lastRenderedPageBreak/>
        <w:t>elektrycznej od sprzedawcy rezerwowego będzie stanowił różnicę między kosztami energii zakupionej od sprzedawcy rezerwowego a energii, która byłaby zakupiona na podstawie umowy sprzedaży zawartej z wybranym Wykonawcą.</w:t>
      </w:r>
    </w:p>
    <w:p w14:paraId="5300C853" w14:textId="71918232" w:rsidR="00EC2941" w:rsidRDefault="00782313" w:rsidP="00EC29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EC2941">
        <w:rPr>
          <w:rFonts w:cstheme="minorHAnsi"/>
          <w:sz w:val="24"/>
          <w:szCs w:val="24"/>
        </w:rPr>
        <w:t>. W przypadku gdy kary umowne nie pokryj</w:t>
      </w:r>
      <w:r w:rsidR="00EC2941">
        <w:rPr>
          <w:rFonts w:eastAsia="TimesNewRoman" w:cstheme="minorHAnsi"/>
          <w:sz w:val="24"/>
          <w:szCs w:val="24"/>
        </w:rPr>
        <w:t xml:space="preserve">ą </w:t>
      </w:r>
      <w:r w:rsidR="00EC2941">
        <w:rPr>
          <w:rFonts w:cstheme="minorHAnsi"/>
          <w:sz w:val="24"/>
          <w:szCs w:val="24"/>
        </w:rPr>
        <w:t>szkody Zamawiaj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cy mo</w:t>
      </w:r>
      <w:r w:rsidR="00EC2941">
        <w:rPr>
          <w:rFonts w:eastAsia="TimesNewRoman" w:cstheme="minorHAnsi"/>
          <w:sz w:val="24"/>
          <w:szCs w:val="24"/>
        </w:rPr>
        <w:t>ż</w:t>
      </w:r>
      <w:r w:rsidR="00EC2941">
        <w:rPr>
          <w:rFonts w:cstheme="minorHAnsi"/>
          <w:sz w:val="24"/>
          <w:szCs w:val="24"/>
        </w:rPr>
        <w:t>e dochodzi</w:t>
      </w:r>
      <w:r w:rsidR="00EC2941">
        <w:rPr>
          <w:rFonts w:eastAsia="TimesNewRoman" w:cstheme="minorHAnsi"/>
          <w:sz w:val="24"/>
          <w:szCs w:val="24"/>
        </w:rPr>
        <w:t xml:space="preserve">ć </w:t>
      </w:r>
      <w:r w:rsidR="00EC2941" w:rsidRPr="00782313">
        <w:rPr>
          <w:rFonts w:cstheme="minorHAnsi"/>
          <w:sz w:val="24"/>
          <w:szCs w:val="24"/>
        </w:rPr>
        <w:t>odszkodowania uzupełniaj</w:t>
      </w:r>
      <w:r w:rsidR="00EC2941" w:rsidRPr="00782313">
        <w:rPr>
          <w:rFonts w:eastAsia="TimesNewRoman" w:cstheme="minorHAnsi"/>
          <w:sz w:val="24"/>
          <w:szCs w:val="24"/>
        </w:rPr>
        <w:t>ą</w:t>
      </w:r>
      <w:r w:rsidR="00EC2941" w:rsidRPr="00782313">
        <w:rPr>
          <w:rFonts w:cstheme="minorHAnsi"/>
          <w:sz w:val="24"/>
          <w:szCs w:val="24"/>
        </w:rPr>
        <w:t>cego na zasadach ogólnych</w:t>
      </w:r>
      <w:r w:rsidR="00C8694E" w:rsidRPr="00782313">
        <w:rPr>
          <w:rFonts w:cstheme="minorHAnsi"/>
          <w:sz w:val="24"/>
          <w:szCs w:val="24"/>
        </w:rPr>
        <w:t xml:space="preserve"> do wysokości faktycznie poniesionej szkody.</w:t>
      </w:r>
    </w:p>
    <w:p w14:paraId="6011E973" w14:textId="12712036" w:rsidR="00EC2941" w:rsidRDefault="00782313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EC2941">
        <w:rPr>
          <w:rFonts w:cstheme="minorHAnsi"/>
          <w:sz w:val="24"/>
          <w:szCs w:val="24"/>
        </w:rPr>
        <w:t>. Dla realizacji Umowy w zakresie ka</w:t>
      </w:r>
      <w:r w:rsidR="00EC2941">
        <w:rPr>
          <w:rFonts w:eastAsia="TimesNewRoman" w:cstheme="minorHAnsi"/>
          <w:sz w:val="24"/>
          <w:szCs w:val="24"/>
        </w:rPr>
        <w:t>ż</w:t>
      </w:r>
      <w:r w:rsidR="00EC2941">
        <w:rPr>
          <w:rFonts w:cstheme="minorHAnsi"/>
          <w:sz w:val="24"/>
          <w:szCs w:val="24"/>
        </w:rPr>
        <w:t>dego obiektu konieczne jest jednoczesne obowi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zywanie umów:</w:t>
      </w:r>
    </w:p>
    <w:p w14:paraId="2A35BDB1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Umowy o 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wiadczenie usług dystrybucji zawartej pomi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dzy 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cym a OSD,</w:t>
      </w:r>
    </w:p>
    <w:p w14:paraId="6ABAEBC4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Umowy dystrybucyjnej zawartej pomi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dzy Wykonawc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a OSD.</w:t>
      </w:r>
    </w:p>
    <w:p w14:paraId="1FF3AE73" w14:textId="68FE34B2" w:rsidR="00EC2941" w:rsidRDefault="00782313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EC2941">
        <w:rPr>
          <w:rFonts w:cstheme="minorHAnsi"/>
          <w:sz w:val="24"/>
          <w:szCs w:val="24"/>
        </w:rPr>
        <w:t>. Wykonawca może wstrzymać sprzedaż energii elektrycznej, gdy Zamawiający zwleka z zapłatą za pobraną energię elektryczną, co najmniej miesiąc po upływie terminu płatności określonego w §6 ust.1</w:t>
      </w:r>
      <w:r w:rsidR="00EC2941">
        <w:rPr>
          <w:rFonts w:cstheme="minorHAnsi"/>
          <w:b/>
          <w:sz w:val="24"/>
          <w:szCs w:val="24"/>
        </w:rPr>
        <w:t>.</w:t>
      </w:r>
    </w:p>
    <w:p w14:paraId="627828FF" w14:textId="42F53383" w:rsidR="00EC2941" w:rsidRDefault="00782313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EC2941">
        <w:rPr>
          <w:rFonts w:cstheme="minorHAnsi"/>
          <w:sz w:val="24"/>
          <w:szCs w:val="24"/>
        </w:rPr>
        <w:t>.Wstrzymanie sprzedaży energii elektrycznej następuje poprzez wstrzymanie dostarczania energii elektrycznej przez OSD na wniosek Wykonawcy.</w:t>
      </w:r>
    </w:p>
    <w:p w14:paraId="36C9B9D2" w14:textId="3276164E" w:rsidR="00EC2941" w:rsidRDefault="00782313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EC2941">
        <w:rPr>
          <w:rFonts w:cstheme="minorHAnsi"/>
          <w:sz w:val="24"/>
          <w:szCs w:val="24"/>
        </w:rPr>
        <w:t>.Wznowienie dostarczania energii elektrycznej i świadczenie usług dystrybucji przez OSD na wniosek Wykonawcy może nastąpić po uregulowaniu zaległych należności za energię oraz innych należności związanych z dostarczaniem tej energii.</w:t>
      </w:r>
    </w:p>
    <w:p w14:paraId="73EA7870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1B6803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0771F05E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1EFF3F" w14:textId="1CD4D3DE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Zakazuje si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zmian postanowie</w:t>
      </w:r>
      <w:r>
        <w:rPr>
          <w:rFonts w:eastAsia="TimesNewRoman" w:cstheme="minorHAnsi"/>
          <w:sz w:val="24"/>
          <w:szCs w:val="24"/>
        </w:rPr>
        <w:t xml:space="preserve">ń </w:t>
      </w:r>
      <w:r>
        <w:rPr>
          <w:rFonts w:cstheme="minorHAnsi"/>
          <w:sz w:val="24"/>
          <w:szCs w:val="24"/>
        </w:rPr>
        <w:t>zawartej umowy w stosunku do tre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oferty, na podstawie której dokonano wyboru Wykonawcy z zastrze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 xml:space="preserve">eniem, 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e warto</w:t>
      </w:r>
      <w:r>
        <w:rPr>
          <w:rFonts w:eastAsia="TimesNewRoman" w:cstheme="minorHAnsi"/>
          <w:sz w:val="24"/>
          <w:szCs w:val="24"/>
        </w:rPr>
        <w:t xml:space="preserve">ść </w:t>
      </w:r>
      <w:r>
        <w:rPr>
          <w:rFonts w:cstheme="minorHAnsi"/>
          <w:sz w:val="24"/>
          <w:szCs w:val="24"/>
        </w:rPr>
        <w:t>umowy podlega zmianie w zakresie wysoko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naliczenia podatku VAT, o ile w terminie przewidzianym umow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dzie 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zywała inna stawka podatku VAT na dostawy przedmiotu zamówienia, ni</w:t>
      </w:r>
      <w:r>
        <w:rPr>
          <w:rFonts w:eastAsia="TimesNewRoman" w:cstheme="minorHAnsi"/>
          <w:sz w:val="24"/>
          <w:szCs w:val="24"/>
        </w:rPr>
        <w:t xml:space="preserve">ż </w:t>
      </w:r>
      <w:r>
        <w:rPr>
          <w:rFonts w:cstheme="minorHAnsi"/>
          <w:sz w:val="24"/>
          <w:szCs w:val="24"/>
        </w:rPr>
        <w:t>w dniu zło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enia oferty.</w:t>
      </w:r>
    </w:p>
    <w:p w14:paraId="2BD0B1DC" w14:textId="535E3523" w:rsidR="00EA6A5C" w:rsidRPr="00782313" w:rsidRDefault="00EA6A5C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2313">
        <w:rPr>
          <w:rFonts w:cstheme="minorHAnsi"/>
          <w:sz w:val="24"/>
          <w:szCs w:val="24"/>
        </w:rPr>
        <w:t>2.Żadna ze Stron nie ma prawa dokonać przelewu swoich praw i/lub przeniesienia swoich obowiązków wynikających z Umowy na jakąkolwiek osobę trzecią bez uprzedniej pisemnej zgody drugiej Strony pod rygorem nieważności, z tym zastrzeżeniem, iż zgoda drugiej strony nie jest wymagana wyłącznie na przeniesienie przez Stronę uprawnioną do otrzymania zapłaty wymagalnych wierzytelności pieniężnych przysługujących jej wobec drugiej Strony.</w:t>
      </w:r>
    </w:p>
    <w:p w14:paraId="7532D718" w14:textId="2B73EDC0" w:rsidR="00EC2941" w:rsidRDefault="00EA6A5C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EC2941">
        <w:rPr>
          <w:rFonts w:cstheme="minorHAnsi"/>
          <w:sz w:val="24"/>
          <w:szCs w:val="24"/>
        </w:rPr>
        <w:t>. Zwiększenie punktów poboru lub zmiana grupy taryfowej możliwe jest jedynie w obrębie grup taryfowych, które zostały ujęte w SIWZ oraz wycenione w Formularzu Ofertowym Wykonawcy. Włączenie nowego punktu poboru wymaga sporządzenia aneksu do umowy.</w:t>
      </w:r>
    </w:p>
    <w:p w14:paraId="3A72B14D" w14:textId="2DE8A9E2" w:rsidR="00EC2941" w:rsidRDefault="00EA6A5C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EC2941">
        <w:rPr>
          <w:rFonts w:cstheme="minorHAnsi"/>
          <w:sz w:val="24"/>
          <w:szCs w:val="24"/>
        </w:rPr>
        <w:t>. W kwestiach nieuregulowanych postanowieniami niniejszej umowy zastosowanie mie</w:t>
      </w:r>
      <w:r w:rsidR="00EC2941">
        <w:rPr>
          <w:rFonts w:eastAsia="TimesNewRoman" w:cstheme="minorHAnsi"/>
          <w:sz w:val="24"/>
          <w:szCs w:val="24"/>
        </w:rPr>
        <w:t xml:space="preserve">ć </w:t>
      </w:r>
      <w:r w:rsidR="00EC2941">
        <w:rPr>
          <w:rFonts w:cstheme="minorHAnsi"/>
          <w:sz w:val="24"/>
          <w:szCs w:val="24"/>
        </w:rPr>
        <w:t>b</w:t>
      </w:r>
      <w:r w:rsidR="00EC2941">
        <w:rPr>
          <w:rFonts w:eastAsia="TimesNewRoman" w:cstheme="minorHAnsi"/>
          <w:sz w:val="24"/>
          <w:szCs w:val="24"/>
        </w:rPr>
        <w:t>ę</w:t>
      </w:r>
      <w:r w:rsidR="00EC2941">
        <w:rPr>
          <w:rFonts w:cstheme="minorHAnsi"/>
          <w:sz w:val="24"/>
          <w:szCs w:val="24"/>
        </w:rPr>
        <w:t>d</w:t>
      </w:r>
      <w:r w:rsidR="00EC2941">
        <w:rPr>
          <w:rFonts w:eastAsia="TimesNewRoman" w:cstheme="minorHAnsi"/>
          <w:sz w:val="24"/>
          <w:szCs w:val="24"/>
        </w:rPr>
        <w:t xml:space="preserve">ą </w:t>
      </w:r>
      <w:r w:rsidR="00EC2941">
        <w:rPr>
          <w:rFonts w:cstheme="minorHAnsi"/>
          <w:sz w:val="24"/>
          <w:szCs w:val="24"/>
        </w:rPr>
        <w:t>przepisy prawa polskiego w szczególno</w:t>
      </w:r>
      <w:r w:rsidR="00EC2941">
        <w:rPr>
          <w:rFonts w:eastAsia="TimesNewRoman" w:cstheme="minorHAnsi"/>
          <w:sz w:val="24"/>
          <w:szCs w:val="24"/>
        </w:rPr>
        <w:t>ś</w:t>
      </w:r>
      <w:r w:rsidR="00EC2941">
        <w:rPr>
          <w:rFonts w:cstheme="minorHAnsi"/>
          <w:sz w:val="24"/>
          <w:szCs w:val="24"/>
        </w:rPr>
        <w:t>ci Kodeksu Cywilnego oraz Ustawy Prawo Zamówie</w:t>
      </w:r>
      <w:r w:rsidR="00EC2941">
        <w:rPr>
          <w:rFonts w:eastAsia="TimesNewRoman" w:cstheme="minorHAnsi"/>
          <w:sz w:val="24"/>
          <w:szCs w:val="24"/>
        </w:rPr>
        <w:t xml:space="preserve">ń </w:t>
      </w:r>
      <w:r w:rsidR="00EC2941">
        <w:rPr>
          <w:rFonts w:cstheme="minorHAnsi"/>
          <w:sz w:val="24"/>
          <w:szCs w:val="24"/>
        </w:rPr>
        <w:t>Publicznych.</w:t>
      </w:r>
    </w:p>
    <w:p w14:paraId="5D089AEE" w14:textId="79D84019" w:rsidR="00EC2941" w:rsidRDefault="00EA6A5C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EC2941">
        <w:rPr>
          <w:rFonts w:cstheme="minorHAnsi"/>
          <w:sz w:val="24"/>
          <w:szCs w:val="24"/>
        </w:rPr>
        <w:t>.Wszelkie sprawy sporne wynikłe z realizacji niniejszej Umowy, Strony poddaj</w:t>
      </w:r>
      <w:r w:rsidR="00EC2941">
        <w:rPr>
          <w:rFonts w:eastAsia="TimesNewRoman" w:cstheme="minorHAnsi"/>
          <w:sz w:val="24"/>
          <w:szCs w:val="24"/>
        </w:rPr>
        <w:t xml:space="preserve">ą </w:t>
      </w:r>
      <w:r w:rsidR="00EC2941">
        <w:rPr>
          <w:rFonts w:cstheme="minorHAnsi"/>
          <w:sz w:val="24"/>
          <w:szCs w:val="24"/>
        </w:rPr>
        <w:t>pod rozstrzygniecie s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du wła</w:t>
      </w:r>
      <w:r w:rsidR="00EC2941">
        <w:rPr>
          <w:rFonts w:eastAsia="TimesNewRoman" w:cstheme="minorHAnsi"/>
          <w:sz w:val="24"/>
          <w:szCs w:val="24"/>
        </w:rPr>
        <w:t>ś</w:t>
      </w:r>
      <w:r w:rsidR="00EC2941">
        <w:rPr>
          <w:rFonts w:cstheme="minorHAnsi"/>
          <w:sz w:val="24"/>
          <w:szCs w:val="24"/>
        </w:rPr>
        <w:t>ciwego ze wzgl</w:t>
      </w:r>
      <w:r w:rsidR="00EC2941">
        <w:rPr>
          <w:rFonts w:eastAsia="TimesNewRoman" w:cstheme="minorHAnsi"/>
          <w:sz w:val="24"/>
          <w:szCs w:val="24"/>
        </w:rPr>
        <w:t>ę</w:t>
      </w:r>
      <w:r w:rsidR="00EC2941">
        <w:rPr>
          <w:rFonts w:cstheme="minorHAnsi"/>
          <w:sz w:val="24"/>
          <w:szCs w:val="24"/>
        </w:rPr>
        <w:t>du na siedzib</w:t>
      </w:r>
      <w:r w:rsidR="00EC2941">
        <w:rPr>
          <w:rFonts w:eastAsia="TimesNewRoman" w:cstheme="minorHAnsi"/>
          <w:sz w:val="24"/>
          <w:szCs w:val="24"/>
        </w:rPr>
        <w:t xml:space="preserve">ę </w:t>
      </w:r>
      <w:r w:rsidR="00EC2941">
        <w:rPr>
          <w:rFonts w:cstheme="minorHAnsi"/>
          <w:sz w:val="24"/>
          <w:szCs w:val="24"/>
        </w:rPr>
        <w:t>Zamawiaj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cego.</w:t>
      </w:r>
    </w:p>
    <w:p w14:paraId="781FFBE9" w14:textId="7E100B28" w:rsidR="00782313" w:rsidRDefault="00782313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8904ED" w14:textId="77777777" w:rsidR="00782313" w:rsidRDefault="00782313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2C9300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10281C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§ 10</w:t>
      </w:r>
    </w:p>
    <w:p w14:paraId="29DFB475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61AB0C4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Umowa niniejsza została sporz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dzona w </w:t>
      </w:r>
      <w:r>
        <w:rPr>
          <w:rFonts w:cstheme="minorHAnsi"/>
          <w:b/>
          <w:bCs/>
          <w:sz w:val="24"/>
          <w:szCs w:val="24"/>
        </w:rPr>
        <w:t xml:space="preserve">2 </w:t>
      </w:r>
      <w:r>
        <w:rPr>
          <w:rFonts w:cstheme="minorHAnsi"/>
          <w:sz w:val="24"/>
          <w:szCs w:val="24"/>
        </w:rPr>
        <w:t xml:space="preserve">egzemplarzach po </w:t>
      </w:r>
      <w:r>
        <w:rPr>
          <w:rFonts w:cstheme="minorHAnsi"/>
          <w:b/>
          <w:bCs/>
          <w:sz w:val="24"/>
          <w:szCs w:val="24"/>
        </w:rPr>
        <w:t xml:space="preserve">1 </w:t>
      </w:r>
      <w:r>
        <w:rPr>
          <w:rFonts w:cstheme="minorHAnsi"/>
          <w:sz w:val="24"/>
          <w:szCs w:val="24"/>
        </w:rPr>
        <w:t>egzemplarzu dla ka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dej ze stron.</w:t>
      </w:r>
    </w:p>
    <w:p w14:paraId="48FC14E3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Integralnymi cz</w:t>
      </w:r>
      <w:r>
        <w:rPr>
          <w:rFonts w:eastAsia="TimesNewRoman" w:cstheme="minorHAnsi"/>
          <w:sz w:val="24"/>
          <w:szCs w:val="24"/>
        </w:rPr>
        <w:t>ęś</w:t>
      </w:r>
      <w:r>
        <w:rPr>
          <w:rFonts w:cstheme="minorHAnsi"/>
          <w:sz w:val="24"/>
          <w:szCs w:val="24"/>
        </w:rPr>
        <w:t>ciami umowy s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:</w:t>
      </w:r>
    </w:p>
    <w:p w14:paraId="09BA1F76" w14:textId="35149B25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1. Wykaz obiektów – zał. nr 6 do SWZ</w:t>
      </w:r>
    </w:p>
    <w:p w14:paraId="4455A0EC" w14:textId="7290A644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Opis przedmiotu zamówienia – zał. nr 7 do SWZ</w:t>
      </w:r>
    </w:p>
    <w:p w14:paraId="240B5A46" w14:textId="32477803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Oferta wykonawcy – zał. nr 1 do SWZ</w:t>
      </w:r>
    </w:p>
    <w:p w14:paraId="6292EF6B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F7BA5B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B510C5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485027223"/>
      <w:r>
        <w:rPr>
          <w:rFonts w:cstheme="minorHAnsi"/>
          <w:b/>
          <w:bCs/>
          <w:sz w:val="24"/>
          <w:szCs w:val="24"/>
        </w:rPr>
        <w:t>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b/>
          <w:bCs/>
          <w:sz w:val="24"/>
          <w:szCs w:val="24"/>
        </w:rPr>
        <w:t>CY:                                                                                      WYKONAWCA:</w:t>
      </w:r>
      <w:bookmarkEnd w:id="0"/>
    </w:p>
    <w:p w14:paraId="003B7404" w14:textId="77777777" w:rsidR="00937C6A" w:rsidRDefault="00937C6A"/>
    <w:sectPr w:rsidR="00937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85146"/>
    <w:multiLevelType w:val="hybridMultilevel"/>
    <w:tmpl w:val="8740152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315D4"/>
    <w:multiLevelType w:val="hybridMultilevel"/>
    <w:tmpl w:val="5276CA2C"/>
    <w:lvl w:ilvl="0" w:tplc="C16CDB66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1"/>
    <w:rsid w:val="001B7EA7"/>
    <w:rsid w:val="001F314A"/>
    <w:rsid w:val="002372CC"/>
    <w:rsid w:val="00260502"/>
    <w:rsid w:val="00297F05"/>
    <w:rsid w:val="002D189B"/>
    <w:rsid w:val="0034586E"/>
    <w:rsid w:val="00364955"/>
    <w:rsid w:val="00426297"/>
    <w:rsid w:val="00446BC7"/>
    <w:rsid w:val="00472E83"/>
    <w:rsid w:val="005B7F42"/>
    <w:rsid w:val="005E2588"/>
    <w:rsid w:val="00782313"/>
    <w:rsid w:val="00896A23"/>
    <w:rsid w:val="008E7699"/>
    <w:rsid w:val="00937C6A"/>
    <w:rsid w:val="00B3794C"/>
    <w:rsid w:val="00BA14ED"/>
    <w:rsid w:val="00C236E9"/>
    <w:rsid w:val="00C8694E"/>
    <w:rsid w:val="00E11223"/>
    <w:rsid w:val="00EA6A5C"/>
    <w:rsid w:val="00EC2941"/>
    <w:rsid w:val="00F9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9D14"/>
  <w15:chartTrackingRefBased/>
  <w15:docId w15:val="{0BBA8043-237E-4EDD-968B-2B479241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4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9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2505</Words>
  <Characters>15030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Starostecki</dc:creator>
  <cp:keywords/>
  <dc:description/>
  <cp:lastModifiedBy>Mariusz Zakrzewski</cp:lastModifiedBy>
  <cp:revision>2</cp:revision>
  <cp:lastPrinted>2022-02-07T06:26:00Z</cp:lastPrinted>
  <dcterms:created xsi:type="dcterms:W3CDTF">2022-03-02T09:46:00Z</dcterms:created>
  <dcterms:modified xsi:type="dcterms:W3CDTF">2022-03-02T09:46:00Z</dcterms:modified>
</cp:coreProperties>
</file>